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BB" w:rsidRPr="006C07F4" w:rsidRDefault="00081CBB" w:rsidP="006C07F4">
      <w:pPr>
        <w:tabs>
          <w:tab w:val="left" w:pos="6946"/>
        </w:tabs>
        <w:spacing w:line="240" w:lineRule="auto"/>
        <w:ind w:firstLine="426"/>
        <w:jc w:val="center"/>
        <w:rPr>
          <w:rFonts w:ascii="Times New Roman" w:hAnsi="Times New Roman"/>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50.6pt;height:60.3pt;z-index:251658240;mso-wrap-distance-left:0;mso-wrap-distance-right:0" filled="t">
            <v:fill color2="black"/>
            <v:imagedata r:id="rId7" o:title=""/>
            <w10:wrap type="topAndBottom"/>
          </v:shape>
        </w:pict>
      </w:r>
    </w:p>
    <w:p w:rsidR="00081CBB" w:rsidRPr="006C07F4" w:rsidRDefault="00081CBB" w:rsidP="006C07F4">
      <w:pPr>
        <w:spacing w:line="240" w:lineRule="auto"/>
        <w:jc w:val="center"/>
        <w:rPr>
          <w:rFonts w:ascii="Times New Roman" w:hAnsi="Times New Roman"/>
          <w:b/>
          <w:bCs/>
          <w:sz w:val="28"/>
          <w:szCs w:val="28"/>
        </w:rPr>
      </w:pPr>
      <w:r w:rsidRPr="006C07F4">
        <w:rPr>
          <w:rFonts w:ascii="Times New Roman" w:hAnsi="Times New Roman"/>
          <w:b/>
          <w:bCs/>
          <w:sz w:val="28"/>
          <w:szCs w:val="28"/>
        </w:rPr>
        <w:t>МЕСТНАЯ АДМИНИСТРАЦИЯ</w:t>
      </w:r>
    </w:p>
    <w:p w:rsidR="00081CBB" w:rsidRPr="006C07F4" w:rsidRDefault="00081CBB" w:rsidP="006C07F4">
      <w:pPr>
        <w:spacing w:line="240" w:lineRule="auto"/>
        <w:jc w:val="center"/>
        <w:rPr>
          <w:rFonts w:ascii="Times New Roman" w:hAnsi="Times New Roman"/>
          <w:b/>
          <w:bCs/>
          <w:sz w:val="28"/>
          <w:szCs w:val="28"/>
        </w:rPr>
      </w:pPr>
      <w:r w:rsidRPr="006C07F4">
        <w:rPr>
          <w:rFonts w:ascii="Times New Roman" w:hAnsi="Times New Roman"/>
          <w:b/>
          <w:bCs/>
          <w:sz w:val="28"/>
          <w:szCs w:val="28"/>
        </w:rPr>
        <w:t xml:space="preserve"> МО ОРЖИЦКОЕ СЕЛЬСКОЕ ПОСЕЛЕНИЕ </w:t>
      </w:r>
    </w:p>
    <w:p w:rsidR="00081CBB" w:rsidRPr="006C07F4" w:rsidRDefault="00081CBB" w:rsidP="006C07F4">
      <w:pPr>
        <w:spacing w:line="240" w:lineRule="auto"/>
        <w:jc w:val="center"/>
        <w:rPr>
          <w:rFonts w:ascii="Times New Roman" w:hAnsi="Times New Roman"/>
        </w:rPr>
      </w:pPr>
      <w:r w:rsidRPr="006C07F4">
        <w:rPr>
          <w:rFonts w:ascii="Times New Roman" w:hAnsi="Times New Roman"/>
          <w:b/>
          <w:bCs/>
          <w:sz w:val="28"/>
          <w:szCs w:val="28"/>
        </w:rPr>
        <w:t>МО ЛОМОНОСОВСКИЙ МУНИЦИПАЛЬНЫЙ РАЙОН ЛЕНИНГРАДСКОЙ ОБЛАСТИ</w:t>
      </w:r>
      <w:r w:rsidRPr="006C07F4">
        <w:rPr>
          <w:rFonts w:ascii="Times New Roman" w:hAnsi="Times New Roman"/>
        </w:rPr>
        <w:t xml:space="preserve">                                                                                                                                                                                                                                                                                                                                                                                                                                                                                                                                                                                                                                                                                                                                                                                                                                                                                                                                                                                                                                                                                                                                                                                                                                                                                                                                                                                                                                                                                                </w:t>
      </w:r>
    </w:p>
    <w:p w:rsidR="00081CBB" w:rsidRPr="006C07F4" w:rsidRDefault="00081CBB" w:rsidP="006C07F4">
      <w:pPr>
        <w:tabs>
          <w:tab w:val="left" w:pos="7088"/>
        </w:tabs>
        <w:jc w:val="center"/>
        <w:rPr>
          <w:rFonts w:ascii="Times New Roman" w:hAnsi="Times New Roman"/>
          <w:b/>
          <w:bCs/>
        </w:rPr>
      </w:pPr>
      <w:r w:rsidRPr="006C07F4">
        <w:rPr>
          <w:rFonts w:ascii="Times New Roman" w:hAnsi="Times New Roman"/>
          <w:b/>
          <w:sz w:val="32"/>
          <w:szCs w:val="32"/>
        </w:rPr>
        <w:t>ПОСТАНОВЛЕНИЕ</w:t>
      </w:r>
    </w:p>
    <w:p w:rsidR="00081CBB" w:rsidRPr="006C07F4" w:rsidRDefault="00081CBB" w:rsidP="00B4589F">
      <w:pPr>
        <w:spacing w:after="0" w:line="240" w:lineRule="auto"/>
        <w:jc w:val="both"/>
        <w:rPr>
          <w:rFonts w:ascii="Times New Roman" w:hAnsi="Times New Roman"/>
          <w:sz w:val="28"/>
          <w:szCs w:val="28"/>
        </w:rPr>
      </w:pPr>
      <w:r w:rsidRPr="006C07F4">
        <w:rPr>
          <w:rFonts w:ascii="Times New Roman" w:hAnsi="Times New Roman"/>
          <w:bCs/>
          <w:sz w:val="28"/>
          <w:szCs w:val="28"/>
          <w:lang w:eastAsia="ru-RU"/>
        </w:rPr>
        <w:t>24.10.2023 г.                                                                                             № 173</w:t>
      </w:r>
    </w:p>
    <w:p w:rsidR="00081CBB" w:rsidRPr="006C07F4" w:rsidRDefault="00081CBB" w:rsidP="00B4589F">
      <w:pPr>
        <w:suppressAutoHyphens/>
        <w:spacing w:after="0" w:line="240" w:lineRule="auto"/>
        <w:jc w:val="center"/>
        <w:rPr>
          <w:rFonts w:ascii="Times New Roman" w:eastAsia="SimSun" w:hAnsi="Times New Roman"/>
          <w:sz w:val="28"/>
          <w:szCs w:val="28"/>
          <w:lang w:eastAsia="ar-SA"/>
        </w:rPr>
      </w:pPr>
    </w:p>
    <w:p w:rsidR="00081CBB" w:rsidRPr="006C07F4" w:rsidRDefault="00081CBB" w:rsidP="00B4589F">
      <w:pPr>
        <w:suppressAutoHyphens/>
        <w:spacing w:after="0" w:line="100" w:lineRule="atLeast"/>
        <w:jc w:val="center"/>
        <w:rPr>
          <w:rFonts w:ascii="Times New Roman" w:eastAsia="SimSun" w:hAnsi="Times New Roman"/>
          <w:b/>
          <w:sz w:val="28"/>
          <w:szCs w:val="28"/>
          <w:lang w:eastAsia="ar-SA"/>
        </w:rPr>
      </w:pPr>
      <w:r w:rsidRPr="006C07F4">
        <w:rPr>
          <w:rFonts w:ascii="Times New Roman" w:eastAsia="SimSun" w:hAnsi="Times New Roman"/>
          <w:b/>
          <w:sz w:val="28"/>
          <w:szCs w:val="28"/>
          <w:lang w:eastAsia="ar-SA"/>
        </w:rPr>
        <w:t xml:space="preserve">Об утверждении Административного регламента </w:t>
      </w:r>
    </w:p>
    <w:p w:rsidR="00081CBB" w:rsidRPr="006C07F4" w:rsidRDefault="00081CBB" w:rsidP="00B4589F">
      <w:pPr>
        <w:suppressAutoHyphens/>
        <w:spacing w:after="0" w:line="100" w:lineRule="atLeast"/>
        <w:jc w:val="center"/>
        <w:rPr>
          <w:rFonts w:ascii="Times New Roman" w:eastAsia="SimSun" w:hAnsi="Times New Roman"/>
          <w:b/>
          <w:sz w:val="28"/>
          <w:szCs w:val="28"/>
          <w:lang w:eastAsia="ar-SA"/>
        </w:rPr>
      </w:pPr>
      <w:r w:rsidRPr="006C07F4">
        <w:rPr>
          <w:rFonts w:ascii="Times New Roman" w:eastAsia="SimSun" w:hAnsi="Times New Roman"/>
          <w:b/>
          <w:sz w:val="28"/>
          <w:szCs w:val="28"/>
          <w:lang w:eastAsia="ar-SA"/>
        </w:rPr>
        <w:t xml:space="preserve">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w:t>
      </w:r>
    </w:p>
    <w:p w:rsidR="00081CBB" w:rsidRPr="006C07F4" w:rsidRDefault="00081CBB" w:rsidP="00B4589F">
      <w:pPr>
        <w:suppressAutoHyphens/>
        <w:spacing w:after="0" w:line="100" w:lineRule="atLeast"/>
        <w:jc w:val="center"/>
        <w:rPr>
          <w:rFonts w:ascii="Times New Roman" w:hAnsi="Times New Roman"/>
          <w:b/>
          <w:sz w:val="28"/>
          <w:szCs w:val="28"/>
          <w:lang w:eastAsia="ar-SA"/>
        </w:rPr>
      </w:pPr>
      <w:r w:rsidRPr="006C07F4">
        <w:rPr>
          <w:rFonts w:ascii="Times New Roman" w:eastAsia="SimSun" w:hAnsi="Times New Roman"/>
          <w:b/>
          <w:sz w:val="28"/>
          <w:szCs w:val="28"/>
          <w:lang w:eastAsia="ar-SA"/>
        </w:rPr>
        <w:t>Российской Федерации</w:t>
      </w:r>
      <w:r w:rsidRPr="006C07F4">
        <w:rPr>
          <w:rFonts w:ascii="Times New Roman" w:hAnsi="Times New Roman"/>
          <w:b/>
          <w:sz w:val="28"/>
          <w:szCs w:val="28"/>
          <w:lang w:eastAsia="ar-SA"/>
        </w:rPr>
        <w:t>»</w:t>
      </w:r>
    </w:p>
    <w:p w:rsidR="00081CBB" w:rsidRPr="006C07F4" w:rsidRDefault="00081CBB" w:rsidP="00B4589F">
      <w:pPr>
        <w:widowControl w:val="0"/>
        <w:suppressAutoHyphens/>
        <w:spacing w:after="0" w:line="240" w:lineRule="auto"/>
        <w:rPr>
          <w:rFonts w:ascii="Times New Roman" w:hAnsi="Times New Roman"/>
          <w:b/>
          <w:sz w:val="28"/>
          <w:szCs w:val="28"/>
          <w:lang w:eastAsia="ar-SA"/>
        </w:rPr>
      </w:pPr>
    </w:p>
    <w:p w:rsidR="00081CBB" w:rsidRPr="006C07F4" w:rsidRDefault="00081CBB" w:rsidP="00B4589F">
      <w:pPr>
        <w:suppressAutoHyphens/>
        <w:spacing w:after="0" w:line="240" w:lineRule="auto"/>
        <w:ind w:firstLine="709"/>
        <w:jc w:val="both"/>
        <w:rPr>
          <w:rFonts w:ascii="Times New Roman" w:hAnsi="Times New Roman"/>
          <w:sz w:val="28"/>
          <w:szCs w:val="28"/>
          <w:lang w:eastAsia="ar-SA"/>
        </w:rPr>
      </w:pPr>
      <w:r w:rsidRPr="006C07F4">
        <w:rPr>
          <w:rFonts w:ascii="Times New Roman" w:eastAsia="SimSun" w:hAnsi="Times New Roman"/>
          <w:sz w:val="28"/>
          <w:szCs w:val="28"/>
          <w:lang w:eastAsia="ar-SA"/>
        </w:rPr>
        <w:t xml:space="preserve">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w:t>
      </w:r>
      <w:bookmarkStart w:id="0" w:name="_GoBack"/>
      <w:r w:rsidRPr="006C07F4">
        <w:rPr>
          <w:rFonts w:ascii="Times New Roman" w:eastAsia="SimSun" w:hAnsi="Times New Roman"/>
          <w:sz w:val="28"/>
          <w:szCs w:val="28"/>
          <w:lang w:eastAsia="ar-SA"/>
        </w:rPr>
        <w:t>государств</w:t>
      </w:r>
      <w:bookmarkEnd w:id="0"/>
      <w:r w:rsidRPr="006C07F4">
        <w:rPr>
          <w:rFonts w:ascii="Times New Roman" w:eastAsia="SimSun" w:hAnsi="Times New Roman"/>
          <w:sz w:val="28"/>
          <w:szCs w:val="28"/>
          <w:lang w:eastAsia="ar-SA"/>
        </w:rPr>
        <w:t xml:space="preserve">енных и муниципальных услуг», руководствуясь Уставом </w:t>
      </w:r>
      <w:r w:rsidRPr="006C07F4">
        <w:rPr>
          <w:rFonts w:ascii="Times New Roman" w:hAnsi="Times New Roman"/>
          <w:sz w:val="28"/>
          <w:szCs w:val="28"/>
          <w:lang w:eastAsia="ar-SA"/>
        </w:rPr>
        <w:t>муниципального образования Оржицкое сельское поселение муниципального образования Ломоносовский муниципальный район Ленинградской области, администрация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081CBB" w:rsidRPr="006C07F4" w:rsidRDefault="00081CBB" w:rsidP="00B4589F">
      <w:pPr>
        <w:suppressAutoHyphens/>
        <w:spacing w:after="0" w:line="240" w:lineRule="auto"/>
        <w:ind w:firstLine="709"/>
        <w:jc w:val="both"/>
        <w:rPr>
          <w:rFonts w:ascii="Times New Roman" w:hAnsi="Times New Roman"/>
          <w:b/>
          <w:sz w:val="28"/>
          <w:szCs w:val="28"/>
          <w:lang w:eastAsia="ar-SA"/>
        </w:rPr>
      </w:pPr>
      <w:r w:rsidRPr="006C07F4">
        <w:rPr>
          <w:rFonts w:ascii="Times New Roman" w:hAnsi="Times New Roman"/>
          <w:b/>
          <w:sz w:val="28"/>
          <w:szCs w:val="28"/>
          <w:lang w:eastAsia="ar-SA"/>
        </w:rPr>
        <w:t>ПОСТАНОВЛЯЕТ:</w:t>
      </w:r>
    </w:p>
    <w:p w:rsidR="00081CBB" w:rsidRPr="006C07F4" w:rsidRDefault="00081CBB" w:rsidP="00B4589F">
      <w:pPr>
        <w:suppressAutoHyphens/>
        <w:spacing w:after="0" w:line="240" w:lineRule="auto"/>
        <w:ind w:firstLine="709"/>
        <w:jc w:val="both"/>
        <w:rPr>
          <w:rFonts w:ascii="Times New Roman" w:eastAsia="SimSun" w:hAnsi="Times New Roman"/>
          <w:sz w:val="28"/>
          <w:szCs w:val="28"/>
          <w:lang w:eastAsia="ar-SA"/>
        </w:rPr>
      </w:pPr>
      <w:r w:rsidRPr="006C07F4">
        <w:rPr>
          <w:rFonts w:ascii="Times New Roman" w:hAnsi="Times New Roman"/>
          <w:sz w:val="28"/>
          <w:szCs w:val="28"/>
          <w:lang w:eastAsia="ar-SA"/>
        </w:rPr>
        <w:t xml:space="preserve">1. </w:t>
      </w:r>
      <w:r w:rsidRPr="006C07F4">
        <w:rPr>
          <w:rFonts w:ascii="Times New Roman" w:eastAsia="SimSun" w:hAnsi="Times New Roman"/>
          <w:sz w:val="28"/>
          <w:szCs w:val="28"/>
          <w:lang w:eastAsia="ar-SA"/>
        </w:rPr>
        <w:t xml:space="preserve">Утвердить прилагаемый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081CBB" w:rsidRPr="006C07F4" w:rsidRDefault="00081CBB" w:rsidP="00B4589F">
      <w:pPr>
        <w:suppressAutoHyphens/>
        <w:spacing w:after="0" w:line="200" w:lineRule="atLeast"/>
        <w:ind w:firstLine="709"/>
        <w:jc w:val="both"/>
        <w:rPr>
          <w:rFonts w:ascii="Times New Roman" w:hAnsi="Times New Roman"/>
          <w:kern w:val="1"/>
          <w:sz w:val="28"/>
          <w:szCs w:val="28"/>
          <w:lang w:eastAsia="ar-SA"/>
        </w:rPr>
      </w:pPr>
      <w:r w:rsidRPr="006C07F4">
        <w:rPr>
          <w:rFonts w:ascii="Times New Roman" w:eastAsia="SimSun" w:hAnsi="Times New Roman"/>
          <w:sz w:val="28"/>
          <w:szCs w:val="28"/>
          <w:lang w:eastAsia="ar-SA"/>
        </w:rPr>
        <w:t xml:space="preserve">2. </w:t>
      </w:r>
      <w:r w:rsidRPr="006C07F4">
        <w:rPr>
          <w:rFonts w:ascii="Times New Roman" w:hAnsi="Times New Roman"/>
          <w:kern w:val="1"/>
          <w:sz w:val="28"/>
          <w:szCs w:val="28"/>
          <w:lang w:eastAsia="ar-SA"/>
        </w:rPr>
        <w:t xml:space="preserve">Настоящее постановление вступает в силу с момента его официального опубликования. </w:t>
      </w:r>
    </w:p>
    <w:p w:rsidR="00081CBB" w:rsidRPr="006C07F4" w:rsidRDefault="00081CBB" w:rsidP="00B4589F">
      <w:pPr>
        <w:suppressAutoHyphens/>
        <w:spacing w:after="0" w:line="200" w:lineRule="atLeast"/>
        <w:ind w:firstLine="709"/>
        <w:jc w:val="both"/>
        <w:rPr>
          <w:rFonts w:ascii="Times New Roman" w:hAnsi="Times New Roman"/>
          <w:kern w:val="1"/>
          <w:sz w:val="28"/>
          <w:szCs w:val="28"/>
          <w:lang w:eastAsia="ar-SA"/>
        </w:rPr>
      </w:pPr>
      <w:r w:rsidRPr="006C07F4">
        <w:rPr>
          <w:rFonts w:ascii="Times New Roman" w:hAnsi="Times New Roman"/>
          <w:kern w:val="1"/>
          <w:sz w:val="28"/>
          <w:szCs w:val="28"/>
          <w:lang w:eastAsia="ar-SA"/>
        </w:rPr>
        <w:t>3. Контроль за исполнением постановления оставляю за собой.</w:t>
      </w:r>
    </w:p>
    <w:p w:rsidR="00081CBB" w:rsidRPr="006C07F4" w:rsidRDefault="00081CBB" w:rsidP="00B4589F">
      <w:pPr>
        <w:spacing w:after="0" w:line="240" w:lineRule="auto"/>
        <w:jc w:val="both"/>
        <w:outlineLvl w:val="2"/>
        <w:rPr>
          <w:rFonts w:ascii="Times New Roman" w:hAnsi="Times New Roman"/>
          <w:b/>
          <w:bCs/>
          <w:sz w:val="28"/>
          <w:szCs w:val="28"/>
          <w:lang w:eastAsia="ru-RU"/>
        </w:rPr>
      </w:pPr>
    </w:p>
    <w:p w:rsidR="00081CBB" w:rsidRPr="006C07F4" w:rsidRDefault="00081CBB" w:rsidP="00B4589F">
      <w:pPr>
        <w:spacing w:after="0" w:line="240" w:lineRule="auto"/>
        <w:jc w:val="both"/>
        <w:outlineLvl w:val="2"/>
        <w:rPr>
          <w:rFonts w:ascii="Times New Roman" w:hAnsi="Times New Roman"/>
          <w:b/>
          <w:bCs/>
          <w:sz w:val="28"/>
          <w:szCs w:val="28"/>
          <w:lang w:eastAsia="ru-RU"/>
        </w:rPr>
      </w:pPr>
    </w:p>
    <w:p w:rsidR="00081CBB" w:rsidRPr="006C07F4" w:rsidRDefault="00081CBB" w:rsidP="00B4589F">
      <w:pPr>
        <w:spacing w:after="0" w:line="240" w:lineRule="auto"/>
        <w:jc w:val="both"/>
        <w:outlineLvl w:val="2"/>
        <w:rPr>
          <w:rFonts w:ascii="Times New Roman" w:hAnsi="Times New Roman"/>
          <w:b/>
          <w:bCs/>
          <w:sz w:val="28"/>
          <w:szCs w:val="28"/>
          <w:lang w:eastAsia="ru-RU"/>
        </w:rPr>
      </w:pPr>
    </w:p>
    <w:p w:rsidR="00081CBB" w:rsidRPr="006C07F4" w:rsidRDefault="00081CBB" w:rsidP="00B4589F">
      <w:pPr>
        <w:spacing w:after="0" w:line="240" w:lineRule="auto"/>
        <w:jc w:val="both"/>
        <w:outlineLvl w:val="2"/>
        <w:rPr>
          <w:rFonts w:ascii="Times New Roman" w:hAnsi="Times New Roman"/>
          <w:b/>
          <w:bCs/>
          <w:sz w:val="28"/>
          <w:szCs w:val="28"/>
          <w:lang w:eastAsia="ru-RU"/>
        </w:rPr>
      </w:pPr>
      <w:r w:rsidRPr="006C07F4">
        <w:rPr>
          <w:rFonts w:ascii="Times New Roman" w:hAnsi="Times New Roman"/>
          <w:b/>
          <w:bCs/>
          <w:sz w:val="28"/>
          <w:szCs w:val="28"/>
          <w:lang w:eastAsia="ru-RU"/>
        </w:rPr>
        <w:t xml:space="preserve">Глава МО Оржицкое сельское поселение                                     </w:t>
      </w:r>
      <w:r>
        <w:rPr>
          <w:rFonts w:ascii="Times New Roman" w:hAnsi="Times New Roman"/>
          <w:b/>
          <w:bCs/>
          <w:sz w:val="28"/>
          <w:szCs w:val="28"/>
          <w:lang w:eastAsia="ru-RU"/>
        </w:rPr>
        <w:t>Л.П.Глазунова</w:t>
      </w:r>
    </w:p>
    <w:p w:rsidR="00081CBB" w:rsidRPr="006C07F4" w:rsidRDefault="00081CBB" w:rsidP="00B4589F">
      <w:pPr>
        <w:spacing w:after="0" w:line="240" w:lineRule="auto"/>
        <w:jc w:val="both"/>
        <w:outlineLvl w:val="2"/>
        <w:rPr>
          <w:rFonts w:ascii="Times New Roman" w:hAnsi="Times New Roman"/>
          <w:b/>
          <w:bCs/>
          <w:sz w:val="27"/>
          <w:szCs w:val="27"/>
          <w:lang w:eastAsia="ru-RU"/>
        </w:rPr>
      </w:pPr>
    </w:p>
    <w:p w:rsidR="00081CBB" w:rsidRPr="006C07F4" w:rsidRDefault="00081CBB" w:rsidP="00B4589F">
      <w:pPr>
        <w:spacing w:after="0" w:line="240" w:lineRule="auto"/>
        <w:jc w:val="right"/>
        <w:outlineLvl w:val="2"/>
        <w:rPr>
          <w:rFonts w:ascii="Times New Roman" w:hAnsi="Times New Roman"/>
          <w:bCs/>
          <w:sz w:val="24"/>
          <w:szCs w:val="24"/>
          <w:lang w:eastAsia="ru-RU"/>
        </w:rPr>
      </w:pPr>
    </w:p>
    <w:p w:rsidR="00081CBB" w:rsidRPr="006C07F4" w:rsidRDefault="00081CBB" w:rsidP="00B4589F">
      <w:pPr>
        <w:spacing w:after="0" w:line="240" w:lineRule="auto"/>
        <w:jc w:val="right"/>
        <w:outlineLvl w:val="2"/>
        <w:rPr>
          <w:rFonts w:ascii="Times New Roman" w:hAnsi="Times New Roman"/>
          <w:bCs/>
          <w:sz w:val="24"/>
          <w:szCs w:val="24"/>
          <w:lang w:eastAsia="ru-RU"/>
        </w:rPr>
      </w:pPr>
    </w:p>
    <w:p w:rsidR="00081CBB" w:rsidRPr="006C07F4" w:rsidRDefault="00081CBB" w:rsidP="00B4589F">
      <w:pPr>
        <w:spacing w:after="0" w:line="240" w:lineRule="auto"/>
        <w:jc w:val="right"/>
        <w:outlineLvl w:val="2"/>
        <w:rPr>
          <w:rFonts w:ascii="Times New Roman" w:hAnsi="Times New Roman"/>
          <w:bCs/>
          <w:sz w:val="24"/>
          <w:szCs w:val="24"/>
          <w:lang w:eastAsia="ru-RU"/>
        </w:rPr>
      </w:pPr>
    </w:p>
    <w:p w:rsidR="00081CBB" w:rsidRPr="006C07F4" w:rsidRDefault="00081CBB" w:rsidP="00B4589F">
      <w:pPr>
        <w:spacing w:after="0" w:line="240" w:lineRule="auto"/>
        <w:jc w:val="right"/>
        <w:outlineLvl w:val="2"/>
        <w:rPr>
          <w:rFonts w:ascii="Times New Roman" w:hAnsi="Times New Roman"/>
          <w:bCs/>
          <w:sz w:val="24"/>
          <w:szCs w:val="24"/>
          <w:lang w:eastAsia="ru-RU"/>
        </w:rPr>
      </w:pPr>
    </w:p>
    <w:p w:rsidR="00081CBB" w:rsidRPr="006C07F4" w:rsidRDefault="00081CBB" w:rsidP="00B4589F">
      <w:pPr>
        <w:spacing w:after="0" w:line="240" w:lineRule="auto"/>
        <w:jc w:val="right"/>
        <w:outlineLvl w:val="2"/>
        <w:rPr>
          <w:rFonts w:ascii="Times New Roman" w:hAnsi="Times New Roman"/>
          <w:bCs/>
          <w:sz w:val="24"/>
          <w:szCs w:val="24"/>
          <w:lang w:eastAsia="ru-RU"/>
        </w:rPr>
      </w:pPr>
      <w:r w:rsidRPr="006C07F4">
        <w:rPr>
          <w:rFonts w:ascii="Times New Roman" w:hAnsi="Times New Roman"/>
          <w:bCs/>
          <w:sz w:val="24"/>
          <w:szCs w:val="24"/>
          <w:lang w:eastAsia="ru-RU"/>
        </w:rPr>
        <w:t xml:space="preserve">Приложение </w:t>
      </w:r>
    </w:p>
    <w:p w:rsidR="00081CBB" w:rsidRPr="006C07F4" w:rsidRDefault="00081CBB" w:rsidP="00B4589F">
      <w:pPr>
        <w:spacing w:after="0" w:line="240" w:lineRule="auto"/>
        <w:jc w:val="right"/>
        <w:outlineLvl w:val="2"/>
        <w:rPr>
          <w:rFonts w:ascii="Times New Roman" w:hAnsi="Times New Roman"/>
          <w:bCs/>
          <w:sz w:val="24"/>
          <w:szCs w:val="24"/>
          <w:lang w:eastAsia="ru-RU"/>
        </w:rPr>
      </w:pPr>
    </w:p>
    <w:p w:rsidR="00081CBB" w:rsidRPr="006C07F4" w:rsidRDefault="00081CBB" w:rsidP="00B4589F">
      <w:pPr>
        <w:spacing w:after="0" w:line="240" w:lineRule="auto"/>
        <w:jc w:val="right"/>
        <w:outlineLvl w:val="2"/>
        <w:rPr>
          <w:rFonts w:ascii="Times New Roman" w:hAnsi="Times New Roman"/>
          <w:bCs/>
          <w:sz w:val="24"/>
          <w:szCs w:val="24"/>
          <w:lang w:eastAsia="ru-RU"/>
        </w:rPr>
      </w:pPr>
      <w:r w:rsidRPr="006C07F4">
        <w:rPr>
          <w:rFonts w:ascii="Times New Roman" w:hAnsi="Times New Roman"/>
          <w:bCs/>
          <w:sz w:val="24"/>
          <w:szCs w:val="24"/>
          <w:lang w:eastAsia="ru-RU"/>
        </w:rPr>
        <w:t>УТВЕРЖДЕН</w:t>
      </w:r>
    </w:p>
    <w:p w:rsidR="00081CBB" w:rsidRPr="006C07F4" w:rsidRDefault="00081CBB" w:rsidP="00B4589F">
      <w:pPr>
        <w:spacing w:after="0" w:line="240" w:lineRule="auto"/>
        <w:jc w:val="right"/>
        <w:outlineLvl w:val="2"/>
        <w:rPr>
          <w:rFonts w:ascii="Times New Roman" w:hAnsi="Times New Roman"/>
          <w:bCs/>
          <w:sz w:val="24"/>
          <w:szCs w:val="24"/>
          <w:lang w:eastAsia="ru-RU"/>
        </w:rPr>
      </w:pPr>
      <w:r w:rsidRPr="006C07F4">
        <w:rPr>
          <w:rFonts w:ascii="Times New Roman" w:hAnsi="Times New Roman"/>
          <w:bCs/>
          <w:sz w:val="24"/>
          <w:szCs w:val="24"/>
          <w:lang w:eastAsia="ru-RU"/>
        </w:rPr>
        <w:t xml:space="preserve">постановлением администрации </w:t>
      </w:r>
    </w:p>
    <w:p w:rsidR="00081CBB" w:rsidRPr="006C07F4" w:rsidRDefault="00081CBB" w:rsidP="00B4589F">
      <w:pPr>
        <w:suppressAutoHyphens/>
        <w:spacing w:after="0" w:line="200" w:lineRule="atLeast"/>
        <w:ind w:firstLine="709"/>
        <w:jc w:val="right"/>
        <w:rPr>
          <w:rFonts w:ascii="Times New Roman" w:hAnsi="Times New Roman"/>
          <w:bCs/>
          <w:sz w:val="24"/>
          <w:szCs w:val="24"/>
          <w:lang w:eastAsia="ru-RU"/>
        </w:rPr>
      </w:pPr>
      <w:r w:rsidRPr="006C07F4">
        <w:rPr>
          <w:rFonts w:ascii="Times New Roman" w:hAnsi="Times New Roman"/>
          <w:bCs/>
          <w:sz w:val="24"/>
          <w:szCs w:val="24"/>
          <w:lang w:eastAsia="ru-RU"/>
        </w:rPr>
        <w:t xml:space="preserve">муниципального образования Оржицкое сельское поселение </w:t>
      </w:r>
    </w:p>
    <w:p w:rsidR="00081CBB" w:rsidRPr="006C07F4" w:rsidRDefault="00081CBB" w:rsidP="00B4589F">
      <w:pPr>
        <w:suppressAutoHyphens/>
        <w:spacing w:after="0" w:line="200" w:lineRule="atLeast"/>
        <w:ind w:firstLine="709"/>
        <w:jc w:val="right"/>
        <w:rPr>
          <w:rFonts w:ascii="Times New Roman" w:hAnsi="Times New Roman"/>
          <w:bCs/>
          <w:sz w:val="24"/>
          <w:szCs w:val="24"/>
          <w:lang w:eastAsia="ru-RU"/>
        </w:rPr>
      </w:pPr>
      <w:r w:rsidRPr="006C07F4">
        <w:rPr>
          <w:rFonts w:ascii="Times New Roman" w:hAnsi="Times New Roman"/>
          <w:bCs/>
          <w:sz w:val="24"/>
          <w:szCs w:val="24"/>
          <w:lang w:eastAsia="ru-RU"/>
        </w:rPr>
        <w:t>муниципального образования Ломоносовский муниципальный район</w:t>
      </w:r>
    </w:p>
    <w:p w:rsidR="00081CBB" w:rsidRPr="006C07F4" w:rsidRDefault="00081CBB" w:rsidP="00B4589F">
      <w:pPr>
        <w:suppressAutoHyphens/>
        <w:spacing w:after="0" w:line="200" w:lineRule="atLeast"/>
        <w:ind w:firstLine="709"/>
        <w:jc w:val="right"/>
        <w:rPr>
          <w:rFonts w:ascii="Times New Roman" w:hAnsi="Times New Roman"/>
          <w:bCs/>
          <w:sz w:val="24"/>
          <w:szCs w:val="24"/>
          <w:lang w:eastAsia="ru-RU"/>
        </w:rPr>
      </w:pPr>
      <w:r w:rsidRPr="006C07F4">
        <w:rPr>
          <w:rFonts w:ascii="Times New Roman" w:hAnsi="Times New Roman"/>
          <w:bCs/>
          <w:sz w:val="24"/>
          <w:szCs w:val="24"/>
          <w:lang w:eastAsia="ru-RU"/>
        </w:rPr>
        <w:t xml:space="preserve">Ленинградской области </w:t>
      </w:r>
    </w:p>
    <w:p w:rsidR="00081CBB" w:rsidRPr="006C07F4" w:rsidRDefault="00081CBB" w:rsidP="004D120B">
      <w:pPr>
        <w:spacing w:after="0" w:line="240" w:lineRule="auto"/>
        <w:jc w:val="center"/>
        <w:rPr>
          <w:rFonts w:ascii="Times New Roman" w:hAnsi="Times New Roman"/>
          <w:b/>
          <w:bCs/>
          <w:sz w:val="28"/>
          <w:szCs w:val="28"/>
          <w:lang w:eastAsia="ru-RU"/>
        </w:rPr>
      </w:pPr>
    </w:p>
    <w:p w:rsidR="00081CBB" w:rsidRPr="006C07F4" w:rsidRDefault="00081CBB" w:rsidP="00EB51C4">
      <w:pPr>
        <w:autoSpaceDE w:val="0"/>
        <w:autoSpaceDN w:val="0"/>
        <w:adjustRightInd w:val="0"/>
        <w:spacing w:after="0" w:line="240" w:lineRule="auto"/>
        <w:jc w:val="center"/>
        <w:rPr>
          <w:rFonts w:ascii="Times New Roman" w:hAnsi="Times New Roman"/>
          <w:b/>
          <w:bCs/>
          <w:sz w:val="28"/>
          <w:szCs w:val="28"/>
          <w:lang w:eastAsia="ru-RU"/>
        </w:rPr>
      </w:pPr>
      <w:r w:rsidRPr="006C07F4">
        <w:rPr>
          <w:rFonts w:ascii="Times New Roman" w:hAnsi="Times New Roman"/>
          <w:b/>
          <w:bCs/>
          <w:sz w:val="28"/>
          <w:szCs w:val="28"/>
          <w:lang w:eastAsia="ru-RU"/>
        </w:rPr>
        <w:t>Административный регламент предоставления муниципальной услуги</w:t>
      </w:r>
    </w:p>
    <w:p w:rsidR="00081CBB" w:rsidRPr="006C07F4" w:rsidRDefault="00081CBB" w:rsidP="00292D6B">
      <w:pPr>
        <w:autoSpaceDE w:val="0"/>
        <w:autoSpaceDN w:val="0"/>
        <w:adjustRightInd w:val="0"/>
        <w:spacing w:after="0" w:line="240" w:lineRule="auto"/>
        <w:jc w:val="center"/>
        <w:rPr>
          <w:rFonts w:ascii="Times New Roman" w:hAnsi="Times New Roman"/>
          <w:b/>
          <w:bCs/>
          <w:sz w:val="28"/>
          <w:szCs w:val="28"/>
          <w:lang w:eastAsia="ru-RU"/>
        </w:rPr>
      </w:pPr>
      <w:r w:rsidRPr="006C07F4">
        <w:rPr>
          <w:rFonts w:ascii="Times New Roman" w:hAnsi="Times New Roman"/>
          <w:b/>
          <w:bCs/>
          <w:sz w:val="28"/>
          <w:szCs w:val="28"/>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w:t>
      </w:r>
    </w:p>
    <w:p w:rsidR="00081CBB" w:rsidRPr="006C07F4" w:rsidRDefault="00081CBB" w:rsidP="00292D6B">
      <w:pPr>
        <w:autoSpaceDE w:val="0"/>
        <w:autoSpaceDN w:val="0"/>
        <w:adjustRightInd w:val="0"/>
        <w:spacing w:after="0" w:line="240" w:lineRule="auto"/>
        <w:jc w:val="center"/>
        <w:rPr>
          <w:rFonts w:ascii="Times New Roman" w:hAnsi="Times New Roman"/>
          <w:b/>
          <w:bCs/>
          <w:sz w:val="28"/>
          <w:szCs w:val="28"/>
          <w:lang w:eastAsia="ru-RU"/>
        </w:rPr>
      </w:pPr>
      <w:r w:rsidRPr="006C07F4">
        <w:rPr>
          <w:rFonts w:ascii="Times New Roman" w:hAnsi="Times New Roman"/>
          <w:b/>
          <w:bCs/>
          <w:sz w:val="28"/>
          <w:szCs w:val="28"/>
          <w:lang w:eastAsia="ru-RU"/>
        </w:rPr>
        <w:t xml:space="preserve">Российской Федерации» </w:t>
      </w:r>
    </w:p>
    <w:p w:rsidR="00081CBB" w:rsidRPr="006C07F4" w:rsidRDefault="00081CBB" w:rsidP="00292D6B">
      <w:pPr>
        <w:autoSpaceDE w:val="0"/>
        <w:autoSpaceDN w:val="0"/>
        <w:adjustRightInd w:val="0"/>
        <w:spacing w:after="0" w:line="240" w:lineRule="auto"/>
        <w:jc w:val="center"/>
        <w:rPr>
          <w:rFonts w:ascii="Times New Roman" w:hAnsi="Times New Roman"/>
          <w:bCs/>
          <w:sz w:val="28"/>
          <w:szCs w:val="28"/>
          <w:lang w:eastAsia="ru-RU"/>
        </w:rPr>
      </w:pPr>
      <w:r w:rsidRPr="006C07F4">
        <w:rPr>
          <w:rFonts w:ascii="Times New Roman" w:hAnsi="Times New Roman"/>
          <w:sz w:val="28"/>
          <w:szCs w:val="28"/>
        </w:rPr>
        <w:t xml:space="preserve">Сокращенное наименование: «Предварительное согласование предоставления </w:t>
      </w:r>
      <w:r w:rsidRPr="006C07F4">
        <w:rPr>
          <w:rFonts w:ascii="Times New Roman" w:hAnsi="Times New Roman"/>
          <w:sz w:val="28"/>
          <w:szCs w:val="28"/>
          <w:lang w:eastAsia="ru-RU"/>
        </w:rPr>
        <w:t>гражданину в собственность бесплатно земельного участка, на котором расположен гараж</w:t>
      </w:r>
      <w:r w:rsidRPr="006C07F4">
        <w:rPr>
          <w:rFonts w:ascii="Times New Roman" w:hAnsi="Times New Roman"/>
          <w:sz w:val="28"/>
          <w:szCs w:val="28"/>
        </w:rPr>
        <w:t xml:space="preserve">» </w:t>
      </w:r>
      <w:r w:rsidRPr="006C07F4">
        <w:rPr>
          <w:rFonts w:ascii="Times New Roman" w:hAnsi="Times New Roman"/>
          <w:bCs/>
          <w:sz w:val="28"/>
          <w:szCs w:val="28"/>
          <w:lang w:eastAsia="ru-RU"/>
        </w:rPr>
        <w:t>(далее – муниципальная услуга, административный регламент)</w:t>
      </w:r>
    </w:p>
    <w:p w:rsidR="00081CBB" w:rsidRPr="006C07F4" w:rsidRDefault="00081CBB" w:rsidP="004D120B">
      <w:pPr>
        <w:widowControl w:val="0"/>
        <w:autoSpaceDE w:val="0"/>
        <w:autoSpaceDN w:val="0"/>
        <w:adjustRightInd w:val="0"/>
        <w:spacing w:after="0" w:line="240" w:lineRule="auto"/>
        <w:jc w:val="center"/>
        <w:rPr>
          <w:rFonts w:ascii="Times New Roman" w:hAnsi="Times New Roman"/>
          <w:sz w:val="28"/>
          <w:szCs w:val="28"/>
          <w:lang w:eastAsia="ru-RU"/>
        </w:rPr>
      </w:pPr>
    </w:p>
    <w:p w:rsidR="00081CBB" w:rsidRPr="006C07F4" w:rsidRDefault="00081CBB" w:rsidP="004D120B">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1" w:name="Par43"/>
      <w:bookmarkEnd w:id="1"/>
      <w:r w:rsidRPr="006C07F4">
        <w:rPr>
          <w:rFonts w:ascii="Times New Roman" w:hAnsi="Times New Roman"/>
          <w:b/>
          <w:sz w:val="28"/>
          <w:szCs w:val="28"/>
          <w:lang w:eastAsia="ru-RU"/>
        </w:rPr>
        <w:t>1. Общие положения</w:t>
      </w:r>
    </w:p>
    <w:p w:rsidR="00081CBB" w:rsidRPr="006C07F4" w:rsidRDefault="00081CBB" w:rsidP="004D120B">
      <w:pPr>
        <w:widowControl w:val="0"/>
        <w:autoSpaceDE w:val="0"/>
        <w:autoSpaceDN w:val="0"/>
        <w:adjustRightInd w:val="0"/>
        <w:spacing w:after="0" w:line="240" w:lineRule="auto"/>
        <w:jc w:val="center"/>
        <w:rPr>
          <w:rFonts w:ascii="Times New Roman" w:hAnsi="Times New Roman"/>
          <w:sz w:val="28"/>
          <w:szCs w:val="28"/>
          <w:lang w:eastAsia="ru-RU"/>
        </w:rPr>
      </w:pPr>
    </w:p>
    <w:p w:rsidR="00081CBB" w:rsidRPr="006C07F4" w:rsidRDefault="00081CBB" w:rsidP="00523C4F">
      <w:pPr>
        <w:pStyle w:val="ListParagraph"/>
        <w:numPr>
          <w:ilvl w:val="1"/>
          <w:numId w:val="25"/>
        </w:numPr>
        <w:spacing w:after="0" w:line="240" w:lineRule="auto"/>
        <w:ind w:left="0" w:firstLine="709"/>
        <w:jc w:val="both"/>
        <w:rPr>
          <w:rFonts w:ascii="Times New Roman" w:hAnsi="Times New Roman" w:cs="Times New Roman"/>
          <w:sz w:val="28"/>
          <w:szCs w:val="28"/>
        </w:rPr>
      </w:pPr>
      <w:bookmarkStart w:id="2" w:name="Par45"/>
      <w:bookmarkEnd w:id="2"/>
      <w:r w:rsidRPr="006C07F4">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081CBB" w:rsidRPr="006C07F4" w:rsidRDefault="00081CBB" w:rsidP="00426024">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081CBB" w:rsidRPr="006C07F4" w:rsidRDefault="00081CBB" w:rsidP="00135E45">
      <w:pPr>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6C07F4">
          <w:rPr>
            <w:rFonts w:ascii="Times New Roman" w:hAnsi="Times New Roman"/>
            <w:sz w:val="28"/>
            <w:szCs w:val="28"/>
          </w:rPr>
          <w:t>кодекса</w:t>
        </w:r>
      </w:hyperlink>
      <w:r w:rsidRPr="006C07F4">
        <w:rPr>
          <w:rFonts w:ascii="Times New Roman" w:hAnsi="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081CBB" w:rsidRPr="006C07F4" w:rsidRDefault="00081CBB" w:rsidP="00CD59BC">
      <w:pPr>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81CBB" w:rsidRPr="006C07F4" w:rsidRDefault="00081CBB" w:rsidP="00CD59BC">
      <w:pPr>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81CBB" w:rsidRPr="006C07F4" w:rsidRDefault="00081CBB" w:rsidP="00CD59BC">
      <w:pPr>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1.2.2. Наследник гражданина, указанного в п. 1.2.1 административного регламента.</w:t>
      </w:r>
    </w:p>
    <w:p w:rsidR="00081CBB" w:rsidRPr="006C07F4" w:rsidRDefault="00081CBB" w:rsidP="00CD59BC">
      <w:pPr>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1.2.3. Физическое лицо, являющееся приобретателем гаража у гражданина, указанного в п.1.2.1 административного регламента.</w:t>
      </w:r>
    </w:p>
    <w:p w:rsidR="00081CBB" w:rsidRPr="006C07F4" w:rsidRDefault="00081CBB" w:rsidP="00CD59BC">
      <w:pPr>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081CBB" w:rsidRPr="006C07F4" w:rsidRDefault="00081CBB" w:rsidP="00745131">
      <w:pPr>
        <w:autoSpaceDE w:val="0"/>
        <w:autoSpaceDN w:val="0"/>
        <w:adjustRightInd w:val="0"/>
        <w:spacing w:after="0" w:line="240" w:lineRule="auto"/>
        <w:ind w:firstLine="567"/>
        <w:jc w:val="both"/>
        <w:rPr>
          <w:rFonts w:ascii="Times New Roman" w:hAnsi="Times New Roman"/>
          <w:sz w:val="28"/>
          <w:szCs w:val="28"/>
        </w:rPr>
      </w:pPr>
      <w:r w:rsidRPr="006C07F4">
        <w:rPr>
          <w:rFonts w:ascii="Times New Roman" w:hAnsi="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81CBB" w:rsidRPr="006C07F4" w:rsidRDefault="00081CBB" w:rsidP="0092435E">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bookmarkStart w:id="3" w:name="Par49"/>
      <w:bookmarkEnd w:id="3"/>
      <w:r w:rsidRPr="006C07F4">
        <w:rPr>
          <w:rFonts w:ascii="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на сайте Администрации;</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C07F4">
        <w:rPr>
          <w:rFonts w:ascii="Times New Roman" w:hAnsi="Times New Roman"/>
          <w:sz w:val="28"/>
          <w:szCs w:val="28"/>
          <w:lang w:val="en-US" w:eastAsia="ru-RU"/>
        </w:rPr>
        <w:t>n</w:t>
      </w:r>
      <w:r w:rsidRPr="006C07F4">
        <w:rPr>
          <w:rFonts w:ascii="Times New Roman" w:hAnsi="Times New Roman"/>
          <w:sz w:val="28"/>
          <w:szCs w:val="28"/>
          <w:lang w:eastAsia="ru-RU"/>
        </w:rPr>
        <w:t>obl.ru, www.gosuslugi.ru.</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81CBB" w:rsidRPr="006C07F4" w:rsidRDefault="00081CBB" w:rsidP="004D120B">
      <w:pPr>
        <w:spacing w:after="0" w:line="240" w:lineRule="auto"/>
        <w:ind w:firstLine="709"/>
        <w:jc w:val="both"/>
        <w:rPr>
          <w:rFonts w:ascii="Times New Roman" w:hAnsi="Times New Roman"/>
          <w:sz w:val="28"/>
          <w:szCs w:val="28"/>
          <w:lang w:eastAsia="ru-RU"/>
        </w:rPr>
      </w:pPr>
    </w:p>
    <w:p w:rsidR="00081CBB" w:rsidRPr="006C07F4" w:rsidRDefault="00081CBB" w:rsidP="004D120B">
      <w:pPr>
        <w:widowControl w:val="0"/>
        <w:autoSpaceDE w:val="0"/>
        <w:autoSpaceDN w:val="0"/>
        <w:adjustRightInd w:val="0"/>
        <w:spacing w:after="0" w:line="240" w:lineRule="auto"/>
        <w:jc w:val="center"/>
        <w:rPr>
          <w:rFonts w:ascii="Times New Roman" w:hAnsi="Times New Roman"/>
          <w:b/>
          <w:sz w:val="28"/>
          <w:szCs w:val="28"/>
        </w:rPr>
      </w:pPr>
      <w:bookmarkStart w:id="4" w:name="Par130"/>
      <w:bookmarkEnd w:id="4"/>
    </w:p>
    <w:p w:rsidR="00081CBB" w:rsidRPr="006C07F4" w:rsidRDefault="00081CBB" w:rsidP="004D120B">
      <w:pPr>
        <w:widowControl w:val="0"/>
        <w:autoSpaceDE w:val="0"/>
        <w:autoSpaceDN w:val="0"/>
        <w:adjustRightInd w:val="0"/>
        <w:spacing w:after="0" w:line="240" w:lineRule="auto"/>
        <w:jc w:val="center"/>
        <w:rPr>
          <w:rFonts w:ascii="Times New Roman" w:hAnsi="Times New Roman"/>
          <w:b/>
          <w:sz w:val="28"/>
          <w:szCs w:val="28"/>
        </w:rPr>
      </w:pPr>
    </w:p>
    <w:p w:rsidR="00081CBB" w:rsidRPr="006C07F4" w:rsidRDefault="00081CBB" w:rsidP="004D120B">
      <w:pPr>
        <w:widowControl w:val="0"/>
        <w:autoSpaceDE w:val="0"/>
        <w:autoSpaceDN w:val="0"/>
        <w:adjustRightInd w:val="0"/>
        <w:spacing w:after="0" w:line="240" w:lineRule="auto"/>
        <w:jc w:val="center"/>
        <w:rPr>
          <w:rFonts w:ascii="Times New Roman" w:hAnsi="Times New Roman"/>
          <w:b/>
          <w:sz w:val="28"/>
          <w:szCs w:val="28"/>
        </w:rPr>
      </w:pPr>
      <w:r w:rsidRPr="006C07F4">
        <w:rPr>
          <w:rFonts w:ascii="Times New Roman" w:hAnsi="Times New Roman"/>
          <w:b/>
          <w:sz w:val="28"/>
          <w:szCs w:val="28"/>
        </w:rPr>
        <w:t>2. Стандарт предоставления муниципальной услуги</w:t>
      </w:r>
    </w:p>
    <w:p w:rsidR="00081CBB" w:rsidRPr="006C07F4" w:rsidRDefault="00081CBB" w:rsidP="00AF7269">
      <w:pPr>
        <w:widowControl w:val="0"/>
        <w:autoSpaceDE w:val="0"/>
        <w:autoSpaceDN w:val="0"/>
        <w:adjustRightInd w:val="0"/>
        <w:spacing w:after="0" w:line="240" w:lineRule="auto"/>
        <w:ind w:firstLine="851"/>
        <w:jc w:val="both"/>
        <w:rPr>
          <w:rFonts w:ascii="Times New Roman" w:hAnsi="Times New Roman"/>
          <w:sz w:val="28"/>
          <w:szCs w:val="28"/>
        </w:rPr>
      </w:pPr>
    </w:p>
    <w:p w:rsidR="00081CBB" w:rsidRPr="006C07F4" w:rsidRDefault="00081CBB" w:rsidP="00AF7269">
      <w:pPr>
        <w:widowControl w:val="0"/>
        <w:autoSpaceDE w:val="0"/>
        <w:autoSpaceDN w:val="0"/>
        <w:adjustRightInd w:val="0"/>
        <w:spacing w:after="0" w:line="240" w:lineRule="auto"/>
        <w:ind w:firstLine="851"/>
        <w:jc w:val="both"/>
        <w:rPr>
          <w:rFonts w:ascii="Times New Roman" w:hAnsi="Times New Roman"/>
          <w:sz w:val="28"/>
          <w:szCs w:val="28"/>
        </w:rPr>
      </w:pPr>
      <w:r w:rsidRPr="006C07F4">
        <w:rPr>
          <w:rFonts w:ascii="Times New Roman" w:hAnsi="Times New Roman"/>
          <w:sz w:val="28"/>
          <w:szCs w:val="28"/>
        </w:rPr>
        <w:t>2.1. Полное наименование муниципальной услуги:</w:t>
      </w:r>
    </w:p>
    <w:p w:rsidR="00081CBB" w:rsidRPr="006C07F4" w:rsidRDefault="00081CBB" w:rsidP="00AF7269">
      <w:pPr>
        <w:widowControl w:val="0"/>
        <w:autoSpaceDE w:val="0"/>
        <w:autoSpaceDN w:val="0"/>
        <w:adjustRightInd w:val="0"/>
        <w:spacing w:after="0" w:line="240" w:lineRule="auto"/>
        <w:ind w:firstLine="851"/>
        <w:jc w:val="both"/>
        <w:rPr>
          <w:rFonts w:ascii="Times New Roman" w:hAnsi="Times New Roman"/>
          <w:sz w:val="28"/>
          <w:szCs w:val="28"/>
        </w:rPr>
      </w:pPr>
      <w:r w:rsidRPr="006C07F4">
        <w:rPr>
          <w:rFonts w:ascii="Times New Roman" w:hAnsi="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6C07F4">
        <w:rPr>
          <w:rFonts w:ascii="Times New Roman" w:hAnsi="Times New Roman"/>
          <w:bCs/>
          <w:sz w:val="28"/>
          <w:szCs w:val="28"/>
          <w:lang w:eastAsia="ru-RU"/>
        </w:rPr>
        <w:t>,</w:t>
      </w:r>
      <w:r w:rsidRPr="006C07F4">
        <w:rPr>
          <w:rFonts w:ascii="Times New Roman" w:hAnsi="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081CBB" w:rsidRPr="006C07F4" w:rsidRDefault="00081CBB" w:rsidP="00DF5E9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 xml:space="preserve">Сокращенное наименование муниципальной услуги: </w:t>
      </w:r>
    </w:p>
    <w:p w:rsidR="00081CBB" w:rsidRPr="006C07F4" w:rsidRDefault="00081CBB" w:rsidP="00DF5E9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6C07F4">
        <w:rPr>
          <w:rFonts w:ascii="Times New Roman" w:hAnsi="Times New Roman"/>
          <w:sz w:val="28"/>
          <w:szCs w:val="28"/>
        </w:rPr>
        <w:t>.</w:t>
      </w:r>
    </w:p>
    <w:p w:rsidR="00081CBB" w:rsidRPr="006C07F4" w:rsidRDefault="00081CBB" w:rsidP="00DF5E9B">
      <w:pPr>
        <w:spacing w:after="0" w:line="240" w:lineRule="auto"/>
        <w:ind w:firstLine="709"/>
        <w:jc w:val="both"/>
        <w:rPr>
          <w:rFonts w:ascii="Times New Roman" w:hAnsi="Times New Roman"/>
          <w:sz w:val="28"/>
          <w:szCs w:val="28"/>
        </w:rPr>
      </w:pPr>
      <w:r w:rsidRPr="006C07F4">
        <w:rPr>
          <w:rFonts w:ascii="Times New Roman" w:hAnsi="Times New Roman"/>
          <w:sz w:val="28"/>
          <w:szCs w:val="28"/>
        </w:rPr>
        <w:t>2.2. Муниципальную услугу предоставляют:</w:t>
      </w:r>
    </w:p>
    <w:p w:rsidR="00081CBB" w:rsidRPr="006C07F4" w:rsidRDefault="00081CBB" w:rsidP="00DF5E9B">
      <w:pPr>
        <w:spacing w:after="0" w:line="240" w:lineRule="auto"/>
        <w:ind w:firstLine="709"/>
        <w:jc w:val="both"/>
        <w:rPr>
          <w:rFonts w:ascii="Times New Roman" w:hAnsi="Times New Roman"/>
          <w:sz w:val="28"/>
          <w:szCs w:val="28"/>
        </w:rPr>
      </w:pPr>
      <w:r w:rsidRPr="006C07F4">
        <w:rPr>
          <w:rFonts w:ascii="Times New Roman" w:hAnsi="Times New Roman"/>
          <w:sz w:val="28"/>
          <w:szCs w:val="28"/>
        </w:rPr>
        <w:t>Администрация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предоставлении муниципальной услуги участвуют:</w:t>
      </w:r>
    </w:p>
    <w:p w:rsidR="00081CBB" w:rsidRPr="006C07F4" w:rsidRDefault="00081CBB" w:rsidP="00F24C28">
      <w:pPr>
        <w:numPr>
          <w:ilvl w:val="0"/>
          <w:numId w:val="9"/>
        </w:numPr>
        <w:spacing w:after="0" w:line="240" w:lineRule="auto"/>
        <w:ind w:left="0" w:firstLine="709"/>
        <w:jc w:val="both"/>
        <w:rPr>
          <w:rFonts w:ascii="Times New Roman" w:hAnsi="Times New Roman"/>
          <w:sz w:val="28"/>
          <w:szCs w:val="28"/>
        </w:rPr>
      </w:pPr>
      <w:r w:rsidRPr="006C07F4">
        <w:rPr>
          <w:rFonts w:ascii="Times New Roman" w:hAnsi="Times New Roman"/>
          <w:sz w:val="28"/>
          <w:szCs w:val="28"/>
        </w:rPr>
        <w:t>органы Федеральной службы государственной регистрации, кадастра и картографии;</w:t>
      </w:r>
    </w:p>
    <w:p w:rsidR="00081CBB" w:rsidRPr="006C07F4" w:rsidRDefault="00081CBB" w:rsidP="00F24C28">
      <w:pPr>
        <w:numPr>
          <w:ilvl w:val="0"/>
          <w:numId w:val="9"/>
        </w:numPr>
        <w:spacing w:after="0" w:line="240" w:lineRule="auto"/>
        <w:ind w:left="0" w:firstLine="709"/>
        <w:jc w:val="both"/>
        <w:rPr>
          <w:rFonts w:ascii="Times New Roman" w:hAnsi="Times New Roman"/>
          <w:sz w:val="28"/>
          <w:szCs w:val="28"/>
        </w:rPr>
      </w:pPr>
      <w:r w:rsidRPr="006C07F4">
        <w:rPr>
          <w:rFonts w:ascii="Times New Roman" w:hAnsi="Times New Roman"/>
          <w:sz w:val="28"/>
          <w:szCs w:val="28"/>
        </w:rPr>
        <w:t>ГБУ ЛО «МФЦ».</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Заявление на получение муниципальной услуги с комплектом документов принимается:</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 при личной явке:</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Администрации;</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филиалах, отделах, удаленных рабочих местах ГБУ ЛО «МФЦ»;</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 без личной явки:</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почтовым отправлением в орган местного самоуправления;</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электронной форме через личный кабинет заявителя на ПГУ ЛО/ЕПГУ.</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bookmarkStart w:id="5" w:name="Par132"/>
      <w:bookmarkEnd w:id="5"/>
      <w:r w:rsidRPr="006C07F4">
        <w:rPr>
          <w:rFonts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 посредством ПГУ ЛО/ЕПГУ - в Администрацию, МФЦ;</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 посредством сайта ОМСУ, МФЦ (при технической реализации) - в Администрацию, МФЦ;</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 по телефону - в Администрацию, МФЦ.</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81CBB" w:rsidRPr="006C07F4" w:rsidRDefault="00081CBB" w:rsidP="00034B51">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81CBB" w:rsidRPr="006C07F4" w:rsidRDefault="00081CBB" w:rsidP="00034B51">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81CBB" w:rsidRPr="006C07F4" w:rsidRDefault="00081CBB" w:rsidP="00034B51">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81CBB" w:rsidRPr="006C07F4" w:rsidRDefault="00081CBB" w:rsidP="00034B51">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1CBB" w:rsidRPr="006C07F4" w:rsidRDefault="00081CBB" w:rsidP="0079746E">
      <w:pPr>
        <w:spacing w:after="0" w:line="240" w:lineRule="auto"/>
        <w:ind w:firstLine="709"/>
        <w:jc w:val="both"/>
        <w:rPr>
          <w:rFonts w:ascii="Times New Roman" w:hAnsi="Times New Roman"/>
          <w:sz w:val="28"/>
          <w:szCs w:val="28"/>
        </w:rPr>
      </w:pPr>
      <w:r w:rsidRPr="006C07F4">
        <w:rPr>
          <w:rFonts w:ascii="Times New Roman" w:hAnsi="Times New Roman"/>
          <w:sz w:val="28"/>
          <w:szCs w:val="28"/>
          <w:lang w:eastAsia="ru-RU"/>
        </w:rPr>
        <w:t xml:space="preserve">2.3. </w:t>
      </w:r>
      <w:r w:rsidRPr="006C07F4">
        <w:rPr>
          <w:rFonts w:ascii="Times New Roman" w:hAnsi="Times New Roman"/>
          <w:sz w:val="28"/>
          <w:szCs w:val="28"/>
        </w:rPr>
        <w:t>Результатом предоставления муниципальной услуги является:</w:t>
      </w:r>
    </w:p>
    <w:p w:rsidR="00081CBB" w:rsidRPr="006C07F4" w:rsidRDefault="00081CBB" w:rsidP="002B2812">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6C07F4">
        <w:rPr>
          <w:rFonts w:ascii="Times New Roman" w:hAnsi="Times New Roman"/>
          <w:sz w:val="28"/>
          <w:szCs w:val="28"/>
          <w:lang w:eastAsia="ru-RU"/>
        </w:rPr>
        <w:br/>
        <w:t>(по форме согласно приложению 2 к административному регламенту);</w:t>
      </w:r>
    </w:p>
    <w:p w:rsidR="00081CBB" w:rsidRPr="006C07F4" w:rsidRDefault="00081CBB" w:rsidP="00523C4F">
      <w:pPr>
        <w:pStyle w:val="ListParagraph"/>
        <w:numPr>
          <w:ilvl w:val="0"/>
          <w:numId w:val="10"/>
        </w:numPr>
        <w:tabs>
          <w:tab w:val="left" w:pos="1276"/>
        </w:tabs>
        <w:spacing w:after="0" w:line="240" w:lineRule="auto"/>
        <w:ind w:left="0" w:firstLine="709"/>
        <w:jc w:val="both"/>
        <w:rPr>
          <w:rFonts w:ascii="Times New Roman" w:hAnsi="Times New Roman" w:cs="Times New Roman"/>
          <w:sz w:val="28"/>
          <w:szCs w:val="28"/>
        </w:rPr>
      </w:pPr>
      <w:r w:rsidRPr="006C07F4">
        <w:rPr>
          <w:rFonts w:ascii="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081CBB" w:rsidRPr="006C07F4" w:rsidRDefault="00081CBB" w:rsidP="00523C4F">
      <w:pPr>
        <w:pStyle w:val="ListParagraph"/>
        <w:numPr>
          <w:ilvl w:val="0"/>
          <w:numId w:val="10"/>
        </w:numPr>
        <w:tabs>
          <w:tab w:val="left" w:pos="1276"/>
        </w:tabs>
        <w:spacing w:after="0" w:line="240" w:lineRule="auto"/>
        <w:ind w:left="0" w:firstLine="709"/>
        <w:jc w:val="both"/>
        <w:rPr>
          <w:rFonts w:ascii="Times New Roman" w:hAnsi="Times New Roman" w:cs="Times New Roman"/>
          <w:sz w:val="28"/>
          <w:szCs w:val="28"/>
        </w:rPr>
      </w:pPr>
      <w:r w:rsidRPr="006C07F4">
        <w:rPr>
          <w:rFonts w:ascii="Times New Roman" w:hAnsi="Times New Roman" w:cs="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 при личной явке:</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Администрации;</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филиалах, отделах, удаленных рабочих местах ГБУ ЛО «МФЦ»;</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 без личной явки:</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почтовым отправлением;</w:t>
      </w:r>
    </w:p>
    <w:p w:rsidR="00081CBB" w:rsidRPr="006C07F4" w:rsidRDefault="00081CBB" w:rsidP="004D120B">
      <w:pPr>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электронной форме через личный кабинет заявителя на ПГУ ЛО/ ЕПГУ.</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081CBB" w:rsidRPr="006C07F4" w:rsidRDefault="00081CBB" w:rsidP="008F2D1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6C07F4">
          <w:rPr>
            <w:rFonts w:ascii="Times New Roman" w:hAnsi="Times New Roman"/>
            <w:sz w:val="28"/>
            <w:szCs w:val="28"/>
            <w:lang w:eastAsia="ru-RU"/>
          </w:rPr>
          <w:t>статьей 3.5</w:t>
        </w:r>
      </w:hyperlink>
      <w:r w:rsidRPr="006C07F4">
        <w:rPr>
          <w:rFonts w:ascii="Times New Roman" w:hAnsi="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и документов в Администрацию.</w:t>
      </w:r>
    </w:p>
    <w:p w:rsidR="00081CBB" w:rsidRPr="006C07F4" w:rsidRDefault="00081CBB" w:rsidP="008F2D12">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2.5. Нормативно-правовые акты, регулирующие предоставление муниципальной услуги:</w:t>
      </w:r>
    </w:p>
    <w:p w:rsidR="00081CBB" w:rsidRPr="006C07F4" w:rsidRDefault="00081CBB"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bookmarkStart w:id="6" w:name="Par201"/>
      <w:bookmarkEnd w:id="6"/>
      <w:r w:rsidRPr="006C07F4">
        <w:rPr>
          <w:rFonts w:ascii="Times New Roman" w:hAnsi="Times New Roman"/>
          <w:sz w:val="28"/>
          <w:szCs w:val="28"/>
          <w:lang w:eastAsia="ru-RU"/>
        </w:rPr>
        <w:t>Земельный кодекс Российской Федерации от 25.10.2001 № 136-ФЗ;</w:t>
      </w:r>
    </w:p>
    <w:p w:rsidR="00081CBB" w:rsidRPr="006C07F4" w:rsidRDefault="00081CBB"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Федеральный закон от 25.10.2001 № 137-ФЗ «О введении в действие Земельного кодекса Российской Федерации»;</w:t>
      </w:r>
    </w:p>
    <w:p w:rsidR="00081CBB" w:rsidRPr="006C07F4" w:rsidRDefault="00081CBB" w:rsidP="00034B51">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Федеральный закон от 13.07.2015 № 218-ФЗ «О государственной регистрации недвижимости»;</w:t>
      </w:r>
    </w:p>
    <w:p w:rsidR="00081CBB" w:rsidRPr="006C07F4" w:rsidRDefault="00081CBB" w:rsidP="001A28F1">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081CBB" w:rsidRPr="006C07F4" w:rsidRDefault="00081CBB" w:rsidP="001A28F1">
      <w:pPr>
        <w:pStyle w:val="ConsPlusNormal"/>
        <w:numPr>
          <w:ilvl w:val="0"/>
          <w:numId w:val="31"/>
        </w:numPr>
        <w:adjustRightInd/>
        <w:ind w:left="0" w:firstLine="709"/>
        <w:jc w:val="both"/>
        <w:rPr>
          <w:rFonts w:ascii="Times New Roman" w:hAnsi="Times New Roman" w:cs="Times New Roman"/>
          <w:sz w:val="28"/>
          <w:szCs w:val="28"/>
        </w:rPr>
      </w:pPr>
      <w:r w:rsidRPr="006C07F4">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81CBB" w:rsidRPr="006C07F4" w:rsidRDefault="00081CBB" w:rsidP="00E86D06">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6C07F4">
        <w:rPr>
          <w:rFonts w:ascii="Times New Roman" w:hAnsi="Times New Roman"/>
          <w:sz w:val="28"/>
          <w:szCs w:val="28"/>
          <w:lang w:eastAsia="ru-RU"/>
        </w:rPr>
        <w:br/>
        <w:t>№ 152-ФЗ «О персональных данных» (заявление оформляется по форме согласно приложению 1 к административному регламенту):</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лично заявителем (представителем заявителя) при обращении в Администрацию и на ЕПГУ/ПГУ ЛО;</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специалистом МФЦ при личном обращении заявителя (представителя заявителя) в МФЦ.</w:t>
      </w:r>
    </w:p>
    <w:p w:rsidR="00081CBB" w:rsidRPr="006C07F4" w:rsidRDefault="00081CBB" w:rsidP="00F24C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81CBB" w:rsidRPr="006C07F4" w:rsidRDefault="00081CBB" w:rsidP="00FD1E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2.6.1. Заявление о предварительном согласовании предоставления земельного участка, на котором расположен гараж,</w:t>
      </w:r>
      <w:r w:rsidRPr="006C07F4">
        <w:t xml:space="preserve"> </w:t>
      </w:r>
      <w:r w:rsidRPr="006C07F4">
        <w:rPr>
          <w:rFonts w:ascii="Times New Roman" w:hAnsi="Times New Roman"/>
          <w:sz w:val="28"/>
          <w:szCs w:val="28"/>
          <w:lang w:eastAsia="ru-RU"/>
        </w:rPr>
        <w:t>должно содержать следующую информацию:</w:t>
      </w:r>
    </w:p>
    <w:p w:rsidR="00081CBB" w:rsidRPr="006C07F4" w:rsidRDefault="00081CBB" w:rsidP="002629F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081CBB" w:rsidRPr="006C07F4" w:rsidRDefault="00081CBB" w:rsidP="00041C9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6C07F4">
          <w:rPr>
            <w:rFonts w:ascii="Times New Roman" w:hAnsi="Times New Roman"/>
            <w:sz w:val="28"/>
            <w:szCs w:val="28"/>
            <w:lang w:eastAsia="ru-RU"/>
          </w:rPr>
          <w:t>законом</w:t>
        </w:r>
      </w:hyperlink>
      <w:r w:rsidRPr="006C07F4">
        <w:rPr>
          <w:rFonts w:ascii="Times New Roman" w:hAnsi="Times New Roman"/>
          <w:sz w:val="28"/>
          <w:szCs w:val="28"/>
          <w:lang w:eastAsia="ru-RU"/>
        </w:rPr>
        <w:t xml:space="preserve"> от 13.07.2015 № 218-ФЗ «О государственной регистрации недвижимости»;</w:t>
      </w:r>
    </w:p>
    <w:p w:rsidR="00081CBB" w:rsidRPr="006C07F4" w:rsidRDefault="00081CBB" w:rsidP="00041C9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81CBB" w:rsidRPr="006C07F4" w:rsidRDefault="00081CBB" w:rsidP="00041C9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81CBB" w:rsidRPr="006C07F4" w:rsidRDefault="00081CBB" w:rsidP="00041C9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цель использования земельного участка;</w:t>
      </w:r>
    </w:p>
    <w:p w:rsidR="00081CBB" w:rsidRPr="006C07F4" w:rsidRDefault="00081CBB" w:rsidP="00041C9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081CBB" w:rsidRPr="006C07F4" w:rsidRDefault="00081CBB" w:rsidP="00041C9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081CBB" w:rsidRPr="006C07F4" w:rsidRDefault="00081CBB" w:rsidP="00041C9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почтовый адрес и (или) адрес электронной почты для связи с заявителем.</w:t>
      </w:r>
    </w:p>
    <w:p w:rsidR="00081CBB" w:rsidRPr="006C07F4" w:rsidRDefault="00081CB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081CBB" w:rsidRPr="006C07F4" w:rsidRDefault="00081CB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81CBB" w:rsidRPr="006C07F4" w:rsidRDefault="00081CB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081CBB" w:rsidRPr="006C07F4" w:rsidRDefault="00081CB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81CBB" w:rsidRPr="006C07F4" w:rsidRDefault="00081CBB" w:rsidP="00984551">
      <w:pPr>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81CBB" w:rsidRPr="006C07F4" w:rsidRDefault="00081CBB" w:rsidP="00984551">
      <w:pPr>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 xml:space="preserve">- заключенные до дня введения в действие Градостроительного </w:t>
      </w:r>
      <w:hyperlink r:id="rId11" w:history="1">
        <w:r w:rsidRPr="006C07F4">
          <w:rPr>
            <w:rFonts w:ascii="Times New Roman" w:hAnsi="Times New Roman"/>
            <w:sz w:val="28"/>
            <w:szCs w:val="28"/>
          </w:rPr>
          <w:t>кодекса</w:t>
        </w:r>
      </w:hyperlink>
      <w:r w:rsidRPr="006C07F4">
        <w:rPr>
          <w:rFonts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81CBB" w:rsidRPr="006C07F4" w:rsidRDefault="00081CBB" w:rsidP="00984551">
      <w:pPr>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6C07F4">
          <w:rPr>
            <w:rFonts w:ascii="Times New Roman" w:hAnsi="Times New Roman"/>
            <w:sz w:val="28"/>
            <w:szCs w:val="28"/>
          </w:rPr>
          <w:t>кодекса</w:t>
        </w:r>
      </w:hyperlink>
      <w:r w:rsidRPr="006C07F4">
        <w:rPr>
          <w:rFonts w:ascii="Times New Roman" w:hAnsi="Times New Roman"/>
          <w:sz w:val="28"/>
          <w:szCs w:val="28"/>
        </w:rPr>
        <w:t xml:space="preserve"> Российской Федерации.</w:t>
      </w:r>
    </w:p>
    <w:p w:rsidR="00081CBB" w:rsidRPr="006C07F4" w:rsidRDefault="00081CB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81CBB" w:rsidRPr="006C07F4" w:rsidRDefault="00081CB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081CBB" w:rsidRPr="006C07F4" w:rsidRDefault="00081CB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081CBB" w:rsidRPr="006C07F4" w:rsidRDefault="00081CB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81CBB" w:rsidRPr="006C07F4" w:rsidRDefault="00081CB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081CBB" w:rsidRPr="006C07F4" w:rsidRDefault="00081CB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081CBB" w:rsidRPr="006C07F4" w:rsidRDefault="00081CBB" w:rsidP="00984551">
      <w:pPr>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 xml:space="preserve">- заключенные до дня введения в действие Градостроительного </w:t>
      </w:r>
      <w:hyperlink r:id="rId13" w:history="1">
        <w:r w:rsidRPr="006C07F4">
          <w:rPr>
            <w:rFonts w:ascii="Times New Roman" w:hAnsi="Times New Roman"/>
            <w:sz w:val="28"/>
            <w:szCs w:val="28"/>
          </w:rPr>
          <w:t>кодекса</w:t>
        </w:r>
      </w:hyperlink>
      <w:r w:rsidRPr="006C07F4">
        <w:rPr>
          <w:rFonts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81CBB" w:rsidRPr="006C07F4" w:rsidRDefault="00081CBB" w:rsidP="00984551">
      <w:pPr>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6C07F4">
          <w:rPr>
            <w:rFonts w:ascii="Times New Roman" w:hAnsi="Times New Roman"/>
            <w:sz w:val="28"/>
            <w:szCs w:val="28"/>
          </w:rPr>
          <w:t>кодекса</w:t>
        </w:r>
      </w:hyperlink>
      <w:r w:rsidRPr="006C07F4">
        <w:rPr>
          <w:rFonts w:ascii="Times New Roman" w:hAnsi="Times New Roman"/>
          <w:sz w:val="28"/>
          <w:szCs w:val="28"/>
        </w:rPr>
        <w:t xml:space="preserve"> Российской Федерации.</w:t>
      </w:r>
    </w:p>
    <w:p w:rsidR="00081CBB" w:rsidRPr="006C07F4" w:rsidRDefault="00081CBB" w:rsidP="008C0F48">
      <w:pPr>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 xml:space="preserve">Заявитель вправе не представлять документы, предусмотренные </w:t>
      </w:r>
      <w:hyperlink r:id="rId15" w:history="1">
        <w:r w:rsidRPr="006C07F4">
          <w:rPr>
            <w:rFonts w:ascii="Times New Roman" w:hAnsi="Times New Roman"/>
            <w:sz w:val="28"/>
            <w:szCs w:val="28"/>
          </w:rPr>
          <w:t>абзацами вторым</w:t>
        </w:r>
      </w:hyperlink>
      <w:r w:rsidRPr="006C07F4">
        <w:rPr>
          <w:rFonts w:ascii="Times New Roman" w:hAnsi="Times New Roman"/>
          <w:sz w:val="28"/>
          <w:szCs w:val="28"/>
        </w:rPr>
        <w:t xml:space="preserve"> и </w:t>
      </w:r>
      <w:hyperlink r:id="rId16" w:history="1">
        <w:r w:rsidRPr="006C07F4">
          <w:rPr>
            <w:rFonts w:ascii="Times New Roman" w:hAnsi="Times New Roman"/>
            <w:sz w:val="28"/>
            <w:szCs w:val="28"/>
          </w:rPr>
          <w:t>третьим</w:t>
        </w:r>
      </w:hyperlink>
      <w:r w:rsidRPr="006C07F4">
        <w:rPr>
          <w:rFonts w:ascii="Times New Roman" w:hAnsi="Times New Roman"/>
          <w:sz w:val="28"/>
          <w:szCs w:val="28"/>
        </w:rPr>
        <w:t xml:space="preserve"> настоящего подпункта, если ранее они представлялись иными членами гаражного кооператива.</w:t>
      </w:r>
    </w:p>
    <w:p w:rsidR="00081CBB" w:rsidRPr="006C07F4" w:rsidRDefault="00081CBB" w:rsidP="00B009FF">
      <w:pPr>
        <w:widowControl w:val="0"/>
        <w:autoSpaceDE w:val="0"/>
        <w:autoSpaceDN w:val="0"/>
        <w:adjustRightInd w:val="0"/>
        <w:spacing w:after="0" w:line="240" w:lineRule="auto"/>
        <w:ind w:firstLine="710"/>
        <w:jc w:val="both"/>
        <w:rPr>
          <w:rFonts w:ascii="Times New Roman" w:hAnsi="Times New Roman"/>
          <w:sz w:val="28"/>
          <w:szCs w:val="28"/>
        </w:rPr>
      </w:pPr>
      <w:r w:rsidRPr="006C07F4">
        <w:rPr>
          <w:rFonts w:ascii="Times New Roman" w:hAnsi="Times New Roman"/>
          <w:sz w:val="28"/>
          <w:szCs w:val="28"/>
          <w:lang w:eastAsia="ru-RU"/>
        </w:rPr>
        <w:t xml:space="preserve">3) свидетельство о праве на наследство, подтверждающее, что наследником </w:t>
      </w:r>
      <w:r w:rsidRPr="006C07F4">
        <w:rPr>
          <w:rFonts w:ascii="Times New Roman" w:hAnsi="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081CBB" w:rsidRPr="006C07F4" w:rsidRDefault="00081CBB" w:rsidP="00B009FF">
      <w:pPr>
        <w:widowControl w:val="0"/>
        <w:autoSpaceDE w:val="0"/>
        <w:autoSpaceDN w:val="0"/>
        <w:adjustRightInd w:val="0"/>
        <w:spacing w:after="0" w:line="240" w:lineRule="auto"/>
        <w:ind w:firstLine="710"/>
        <w:jc w:val="both"/>
        <w:rPr>
          <w:rFonts w:ascii="Times New Roman" w:hAnsi="Times New Roman"/>
          <w:sz w:val="28"/>
          <w:szCs w:val="28"/>
        </w:rPr>
      </w:pPr>
      <w:r w:rsidRPr="006C07F4">
        <w:rPr>
          <w:rFonts w:ascii="Times New Roman" w:hAnsi="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081CBB" w:rsidRPr="006C07F4" w:rsidRDefault="00081CBB" w:rsidP="00C63DA9">
      <w:pPr>
        <w:widowControl w:val="0"/>
        <w:autoSpaceDE w:val="0"/>
        <w:autoSpaceDN w:val="0"/>
        <w:adjustRightInd w:val="0"/>
        <w:spacing w:after="0" w:line="240" w:lineRule="auto"/>
        <w:ind w:firstLine="710"/>
        <w:jc w:val="both"/>
        <w:rPr>
          <w:rFonts w:ascii="Times New Roman" w:hAnsi="Times New Roman"/>
          <w:sz w:val="28"/>
          <w:szCs w:val="28"/>
          <w:lang w:eastAsia="ru-RU"/>
        </w:rPr>
      </w:pPr>
      <w:r w:rsidRPr="006C07F4">
        <w:rPr>
          <w:rFonts w:ascii="Times New Roman" w:hAnsi="Times New Roman"/>
          <w:sz w:val="28"/>
          <w:szCs w:val="28"/>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081CBB" w:rsidRPr="006C07F4" w:rsidRDefault="00081CBB" w:rsidP="00C63DA9">
      <w:pPr>
        <w:widowControl w:val="0"/>
        <w:autoSpaceDE w:val="0"/>
        <w:autoSpaceDN w:val="0"/>
        <w:adjustRightInd w:val="0"/>
        <w:spacing w:after="0" w:line="240" w:lineRule="auto"/>
        <w:ind w:firstLine="710"/>
        <w:jc w:val="both"/>
        <w:rPr>
          <w:rFonts w:ascii="Times New Roman" w:hAnsi="Times New Roman"/>
          <w:sz w:val="28"/>
          <w:szCs w:val="28"/>
        </w:rPr>
      </w:pPr>
      <w:r w:rsidRPr="006C07F4">
        <w:rPr>
          <w:rFonts w:ascii="Times New Roman" w:hAnsi="Times New Roman"/>
          <w:sz w:val="28"/>
          <w:szCs w:val="28"/>
          <w:lang w:eastAsia="ru-RU"/>
        </w:rPr>
        <w:t>2.6.3.</w:t>
      </w:r>
      <w:r w:rsidRPr="006C07F4">
        <w:rPr>
          <w:rFonts w:ascii="Times New Roman" w:hAnsi="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81CBB" w:rsidRPr="006C07F4" w:rsidRDefault="00081CBB" w:rsidP="00984551">
      <w:pPr>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081CBB" w:rsidRPr="006C07F4" w:rsidRDefault="00081CBB" w:rsidP="00984551">
      <w:pPr>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81CBB" w:rsidRPr="006C07F4" w:rsidRDefault="00081CBB" w:rsidP="004D120B">
      <w:pPr>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сведения о регистрации по месту жительства, по месту пребывания гражданина Российской Федерации;</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сведения о регистрации иностранного гражданина или лица без гражданства по месту жительства;</w:t>
      </w:r>
    </w:p>
    <w:p w:rsidR="00081CBB" w:rsidRPr="006C07F4" w:rsidRDefault="00081CBB" w:rsidP="00DC0A4F">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выписка из Единого государственного реестра недвижимости об объекте недвижимости (ЕГРН).</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2.7.1. При предоставлении муниципальной услуги запрещается требовать от заявителя:</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w:t>
      </w:r>
      <w:r w:rsidRPr="006C07F4">
        <w:rPr>
          <w:rFonts w:ascii="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w:t>
      </w:r>
      <w:r w:rsidRPr="006C07F4">
        <w:rPr>
          <w:rFonts w:ascii="Times New Roman" w:hAnsi="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81CBB" w:rsidRPr="006C07F4" w:rsidRDefault="00081CBB" w:rsidP="006D53B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w:t>
      </w:r>
      <w:r w:rsidRPr="006C07F4">
        <w:rPr>
          <w:rFonts w:ascii="Times New Roman" w:hAnsi="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81CBB" w:rsidRPr="006C07F4" w:rsidRDefault="00081CBB" w:rsidP="006D53B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81CBB" w:rsidRPr="006C07F4" w:rsidRDefault="00081CBB" w:rsidP="006D53B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81CBB" w:rsidRPr="006C07F4" w:rsidRDefault="00081CBB" w:rsidP="00034B51">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81CBB" w:rsidRPr="006C07F4" w:rsidRDefault="00081CBB" w:rsidP="00034B51">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81CBB" w:rsidRPr="006C07F4" w:rsidRDefault="00081CBB" w:rsidP="00034B51">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81CBB" w:rsidRPr="006C07F4" w:rsidRDefault="00081CBB" w:rsidP="00940945">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81CBB" w:rsidRPr="006C07F4" w:rsidRDefault="00081CBB" w:rsidP="00940945">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81CBB" w:rsidRPr="006C07F4" w:rsidRDefault="00081CBB" w:rsidP="00940945">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81CBB" w:rsidRPr="006C07F4" w:rsidRDefault="00081CBB" w:rsidP="00185B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7" w:name="P140"/>
      <w:bookmarkEnd w:id="7"/>
      <w:r w:rsidRPr="006C07F4">
        <w:rPr>
          <w:rFonts w:ascii="Times New Roman" w:hAnsi="Times New Roman"/>
          <w:sz w:val="28"/>
          <w:szCs w:val="28"/>
        </w:rPr>
        <w:t>2.10. Исчерпывающий перечень оснований для отказа в предоставлении муниципальной услуги</w:t>
      </w:r>
      <w:bookmarkStart w:id="8" w:name="Par281"/>
      <w:bookmarkEnd w:id="8"/>
      <w:r w:rsidRPr="006C07F4">
        <w:rPr>
          <w:rFonts w:ascii="Times New Roman" w:hAnsi="Times New Roman"/>
          <w:sz w:val="28"/>
          <w:szCs w:val="28"/>
          <w:lang w:eastAsia="ru-RU"/>
        </w:rPr>
        <w:t>:</w:t>
      </w:r>
    </w:p>
    <w:p w:rsidR="00081CBB" w:rsidRPr="006C07F4" w:rsidRDefault="00081CBB" w:rsidP="00CD0DF1">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Отсутствие права на предоставление муниципальной услуги:</w:t>
      </w:r>
    </w:p>
    <w:p w:rsidR="00081CBB" w:rsidRPr="006C07F4" w:rsidRDefault="00081CBB" w:rsidP="00395F37">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081CBB" w:rsidRPr="006C07F4" w:rsidRDefault="00081CBB" w:rsidP="00003C83">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081CBB" w:rsidRPr="006C07F4" w:rsidRDefault="00081CBB" w:rsidP="00003C83">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081CBB" w:rsidRPr="006C07F4" w:rsidRDefault="00081CBB" w:rsidP="00DA4502">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081CBB" w:rsidRPr="006C07F4" w:rsidRDefault="00081CBB" w:rsidP="0006740C">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081CBB" w:rsidRPr="006C07F4" w:rsidRDefault="00081CBB" w:rsidP="00DB1588">
      <w:pPr>
        <w:widowControl w:val="0"/>
        <w:autoSpaceDE w:val="0"/>
        <w:autoSpaceDN w:val="0"/>
        <w:adjustRightInd w:val="0"/>
        <w:spacing w:after="0" w:line="240" w:lineRule="auto"/>
        <w:ind w:firstLine="709"/>
        <w:jc w:val="both"/>
        <w:rPr>
          <w:rFonts w:ascii="Times New Roman" w:hAnsi="Times New Roman"/>
          <w:sz w:val="28"/>
          <w:szCs w:val="28"/>
        </w:rPr>
      </w:pPr>
      <w:bookmarkStart w:id="9" w:name="Par285"/>
      <w:bookmarkEnd w:id="9"/>
      <w:r w:rsidRPr="006C07F4">
        <w:rPr>
          <w:rFonts w:ascii="Times New Roman"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6C07F4">
        <w:t xml:space="preserve"> </w:t>
      </w:r>
      <w:r w:rsidRPr="006C07F4">
        <w:rPr>
          <w:rFonts w:ascii="Times New Roman" w:hAnsi="Times New Roman"/>
          <w:sz w:val="28"/>
          <w:szCs w:val="28"/>
        </w:rPr>
        <w:t xml:space="preserve">предусмотренные настоящим административным регламентом. </w:t>
      </w:r>
    </w:p>
    <w:p w:rsidR="00081CBB" w:rsidRPr="006C07F4" w:rsidRDefault="00081CBB" w:rsidP="00DB1588">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81CBB" w:rsidRPr="006C07F4" w:rsidRDefault="00081CBB" w:rsidP="00DC0A4F">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081CBB" w:rsidRPr="006C07F4" w:rsidRDefault="00081CBB" w:rsidP="00DC0A4F">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 заявление не соответствует положениям подпункта 1 пункта 2.6 административного регламента;</w:t>
      </w:r>
    </w:p>
    <w:p w:rsidR="00081CBB" w:rsidRPr="006C07F4" w:rsidRDefault="00081CBB" w:rsidP="009E2AC8">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заявление подано в орган, не уполномоченный на распоряжение испрашиваемым земельным участком;</w:t>
      </w:r>
    </w:p>
    <w:p w:rsidR="00081CBB" w:rsidRPr="006C07F4" w:rsidRDefault="00081CBB" w:rsidP="009E2AC8">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 к заявлению не приложены документы, предусмотренные подпунктом 2 пункта 2.6 административного регламента.</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2.11. Муниципальная услуга предоставляется бесплатно.</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081CBB" w:rsidRPr="006C07F4" w:rsidRDefault="00081CBB" w:rsidP="001D6659">
      <w:pPr>
        <w:spacing w:after="0" w:line="240" w:lineRule="auto"/>
        <w:ind w:firstLine="709"/>
        <w:jc w:val="both"/>
        <w:rPr>
          <w:rFonts w:ascii="Times New Roman" w:hAnsi="Times New Roman"/>
          <w:sz w:val="28"/>
          <w:szCs w:val="28"/>
        </w:rPr>
      </w:pPr>
      <w:r w:rsidRPr="006C07F4">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081CBB" w:rsidRPr="006C07F4" w:rsidRDefault="00081CBB" w:rsidP="001D6659">
      <w:pPr>
        <w:spacing w:after="0" w:line="240" w:lineRule="auto"/>
        <w:ind w:firstLine="709"/>
        <w:jc w:val="both"/>
        <w:rPr>
          <w:rFonts w:ascii="Times New Roman" w:hAnsi="Times New Roman"/>
          <w:sz w:val="28"/>
          <w:szCs w:val="28"/>
        </w:rPr>
      </w:pPr>
      <w:r w:rsidRPr="006C07F4">
        <w:rPr>
          <w:rFonts w:ascii="Times New Roman" w:hAnsi="Times New Roman"/>
          <w:sz w:val="28"/>
          <w:szCs w:val="28"/>
        </w:rPr>
        <w:t>при личном обращении заявителя - в день поступления заявления в Администрацию;</w:t>
      </w:r>
    </w:p>
    <w:p w:rsidR="00081CBB" w:rsidRPr="006C07F4" w:rsidRDefault="00081CBB" w:rsidP="001D6659">
      <w:pPr>
        <w:spacing w:after="0" w:line="240" w:lineRule="auto"/>
        <w:ind w:firstLine="709"/>
        <w:jc w:val="both"/>
        <w:rPr>
          <w:rFonts w:ascii="Times New Roman" w:hAnsi="Times New Roman"/>
          <w:sz w:val="28"/>
          <w:szCs w:val="28"/>
        </w:rPr>
      </w:pPr>
      <w:r w:rsidRPr="006C07F4">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081CBB" w:rsidRPr="006C07F4" w:rsidRDefault="00081CBB" w:rsidP="001D6659">
      <w:pPr>
        <w:spacing w:after="0" w:line="240" w:lineRule="auto"/>
        <w:ind w:firstLine="709"/>
        <w:jc w:val="both"/>
        <w:rPr>
          <w:rFonts w:ascii="Times New Roman" w:hAnsi="Times New Roman"/>
          <w:sz w:val="28"/>
          <w:szCs w:val="28"/>
        </w:rPr>
      </w:pPr>
      <w:r w:rsidRPr="006C07F4">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81CBB" w:rsidRPr="006C07F4" w:rsidRDefault="00081CBB" w:rsidP="001D6659">
      <w:pPr>
        <w:spacing w:after="0" w:line="240" w:lineRule="auto"/>
        <w:ind w:firstLine="709"/>
        <w:jc w:val="both"/>
        <w:rPr>
          <w:rFonts w:ascii="Times New Roman" w:hAnsi="Times New Roman"/>
          <w:sz w:val="28"/>
          <w:szCs w:val="28"/>
        </w:rPr>
      </w:pPr>
      <w:r w:rsidRPr="006C07F4">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0" w:name="Par290"/>
      <w:bookmarkStart w:id="11" w:name="Par304"/>
      <w:bookmarkEnd w:id="10"/>
      <w:bookmarkEnd w:id="11"/>
      <w:r w:rsidRPr="006C07F4">
        <w:rPr>
          <w:rFonts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lang w:eastAsia="ru-RU"/>
        </w:rPr>
        <w:t>2.15.</w:t>
      </w:r>
      <w:r w:rsidRPr="006C07F4">
        <w:rPr>
          <w:rFonts w:ascii="Times New Roman" w:hAnsi="Times New Roman"/>
          <w:sz w:val="28"/>
          <w:szCs w:val="28"/>
        </w:rPr>
        <w:t xml:space="preserve"> Показатели доступности и качества муниципальной услуги:</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2" w:name="Par329"/>
      <w:bookmarkEnd w:id="12"/>
      <w:r w:rsidRPr="006C07F4">
        <w:rPr>
          <w:rFonts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 транспортная доступность к месту предоставления муниципальной услуги;</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81CBB" w:rsidRPr="006C07F4" w:rsidRDefault="00081CBB" w:rsidP="009D28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1) наличие инфраструктуры, указанной в </w:t>
      </w:r>
      <w:hyperlink w:anchor="P200" w:history="1">
        <w:r w:rsidRPr="006C07F4">
          <w:rPr>
            <w:rFonts w:ascii="Times New Roman" w:hAnsi="Times New Roman"/>
            <w:sz w:val="28"/>
            <w:szCs w:val="28"/>
            <w:lang w:eastAsia="ru-RU"/>
          </w:rPr>
          <w:t>п. 2.14</w:t>
        </w:r>
      </w:hyperlink>
      <w:r w:rsidRPr="006C07F4">
        <w:rPr>
          <w:rFonts w:ascii="Times New Roman" w:hAnsi="Times New Roman"/>
          <w:sz w:val="28"/>
          <w:szCs w:val="28"/>
          <w:lang w:eastAsia="ru-RU"/>
        </w:rPr>
        <w:t xml:space="preserve"> административного регламента;</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 исполнение требований доступности услуг для инвалидов;</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2.15.3. Показатели качества муниципальной услуги:</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1) соблюдение срока предоставления муниципальной услуги;</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 соблюдение времени ожидания в очереди при подаче заявления и получении результата;</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81CBB" w:rsidRPr="006C07F4" w:rsidRDefault="00081CBB" w:rsidP="009D287A">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Согласований, необходимых для получения муниципальной услуги, не требуется.</w:t>
      </w:r>
    </w:p>
    <w:p w:rsidR="00081CBB" w:rsidRPr="006C07F4" w:rsidRDefault="00081CBB" w:rsidP="009D28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81CBB" w:rsidRPr="006C07F4" w:rsidRDefault="00081CBB" w:rsidP="00F24C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2.17.1. Предоставление услуги по экстерриториальному принципу не предусмотрено.</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81CBB" w:rsidRPr="006C07F4" w:rsidRDefault="00081CBB" w:rsidP="009D287A">
      <w:pPr>
        <w:widowControl w:val="0"/>
        <w:autoSpaceDE w:val="0"/>
        <w:autoSpaceDN w:val="0"/>
        <w:spacing w:after="0" w:line="240" w:lineRule="auto"/>
        <w:ind w:firstLine="709"/>
        <w:jc w:val="center"/>
        <w:rPr>
          <w:rFonts w:ascii="Times New Roman" w:hAnsi="Times New Roman"/>
          <w:b/>
          <w:sz w:val="28"/>
          <w:szCs w:val="28"/>
          <w:lang w:eastAsia="ru-RU"/>
        </w:rPr>
      </w:pPr>
      <w:bookmarkStart w:id="13" w:name="Par383"/>
      <w:bookmarkEnd w:id="13"/>
      <w:r w:rsidRPr="006C07F4">
        <w:rPr>
          <w:rFonts w:ascii="Times New Roman" w:hAnsi="Times New Roman"/>
          <w:b/>
          <w:sz w:val="28"/>
          <w:szCs w:val="28"/>
          <w:lang w:eastAsia="ru-RU"/>
        </w:rPr>
        <w:t>3. Состав, последовательность и сроки выполнения</w:t>
      </w:r>
    </w:p>
    <w:p w:rsidR="00081CBB" w:rsidRPr="006C07F4" w:rsidRDefault="00081CBB" w:rsidP="009D287A">
      <w:pPr>
        <w:widowControl w:val="0"/>
        <w:autoSpaceDE w:val="0"/>
        <w:autoSpaceDN w:val="0"/>
        <w:spacing w:after="0" w:line="240" w:lineRule="auto"/>
        <w:ind w:firstLine="709"/>
        <w:jc w:val="center"/>
        <w:rPr>
          <w:rFonts w:ascii="Times New Roman" w:hAnsi="Times New Roman"/>
          <w:b/>
          <w:sz w:val="28"/>
          <w:szCs w:val="28"/>
          <w:lang w:eastAsia="ru-RU"/>
        </w:rPr>
      </w:pPr>
      <w:r w:rsidRPr="006C07F4">
        <w:rPr>
          <w:rFonts w:ascii="Times New Roman" w:hAnsi="Times New Roman"/>
          <w:b/>
          <w:sz w:val="28"/>
          <w:szCs w:val="28"/>
          <w:lang w:eastAsia="ru-RU"/>
        </w:rPr>
        <w:t>административных процедур, требования к порядку их</w:t>
      </w:r>
    </w:p>
    <w:p w:rsidR="00081CBB" w:rsidRPr="006C07F4" w:rsidRDefault="00081CBB" w:rsidP="009D287A">
      <w:pPr>
        <w:widowControl w:val="0"/>
        <w:autoSpaceDE w:val="0"/>
        <w:autoSpaceDN w:val="0"/>
        <w:spacing w:after="0" w:line="240" w:lineRule="auto"/>
        <w:ind w:firstLine="709"/>
        <w:jc w:val="center"/>
        <w:rPr>
          <w:rFonts w:ascii="Times New Roman" w:hAnsi="Times New Roman"/>
          <w:b/>
          <w:sz w:val="28"/>
          <w:szCs w:val="28"/>
          <w:lang w:eastAsia="ru-RU"/>
        </w:rPr>
      </w:pPr>
      <w:r w:rsidRPr="006C07F4">
        <w:rPr>
          <w:rFonts w:ascii="Times New Roman" w:hAnsi="Times New Roman"/>
          <w:b/>
          <w:sz w:val="28"/>
          <w:szCs w:val="28"/>
          <w:lang w:eastAsia="ru-RU"/>
        </w:rPr>
        <w:t>выполнения, в том числе особенности выполнения</w:t>
      </w:r>
    </w:p>
    <w:p w:rsidR="00081CBB" w:rsidRPr="006C07F4" w:rsidRDefault="00081CBB" w:rsidP="009D287A">
      <w:pPr>
        <w:widowControl w:val="0"/>
        <w:autoSpaceDE w:val="0"/>
        <w:autoSpaceDN w:val="0"/>
        <w:spacing w:after="0" w:line="240" w:lineRule="auto"/>
        <w:ind w:firstLine="709"/>
        <w:jc w:val="center"/>
        <w:rPr>
          <w:rFonts w:ascii="Times New Roman" w:hAnsi="Times New Roman"/>
          <w:b/>
          <w:sz w:val="28"/>
          <w:szCs w:val="28"/>
          <w:lang w:eastAsia="ru-RU"/>
        </w:rPr>
      </w:pPr>
      <w:r w:rsidRPr="006C07F4">
        <w:rPr>
          <w:rFonts w:ascii="Times New Roman" w:hAnsi="Times New Roman"/>
          <w:b/>
          <w:sz w:val="28"/>
          <w:szCs w:val="28"/>
          <w:lang w:eastAsia="ru-RU"/>
        </w:rPr>
        <w:t>административных процедур в электронной форме</w:t>
      </w:r>
    </w:p>
    <w:p w:rsidR="00081CBB" w:rsidRPr="006C07F4" w:rsidRDefault="00081CBB" w:rsidP="004D120B">
      <w:pPr>
        <w:widowControl w:val="0"/>
        <w:autoSpaceDE w:val="0"/>
        <w:autoSpaceDN w:val="0"/>
        <w:adjustRightInd w:val="0"/>
        <w:spacing w:after="0" w:line="240" w:lineRule="auto"/>
        <w:jc w:val="center"/>
        <w:rPr>
          <w:rFonts w:ascii="Times New Roman" w:hAnsi="Times New Roman"/>
          <w:b/>
          <w:sz w:val="28"/>
          <w:szCs w:val="28"/>
          <w:lang w:eastAsia="ru-RU"/>
        </w:rPr>
      </w:pP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3.1.1. Предоставления муниципальной услуги включает в себя следующие административные процедуры:</w:t>
      </w:r>
    </w:p>
    <w:p w:rsidR="00081CBB" w:rsidRPr="006C07F4" w:rsidRDefault="00081CBB" w:rsidP="007D48E6">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C07F4">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081CBB" w:rsidRPr="006C07F4" w:rsidRDefault="00081CBB" w:rsidP="007D48E6">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рассмотрение заявления и документов о предоставлении муниципальной услуги – 16 </w:t>
      </w:r>
      <w:r w:rsidRPr="006C07F4">
        <w:rPr>
          <w:rFonts w:ascii="Times New Roman" w:hAnsi="Times New Roman"/>
          <w:sz w:val="28"/>
          <w:szCs w:val="28"/>
        </w:rPr>
        <w:t>календарных</w:t>
      </w:r>
      <w:r w:rsidRPr="006C07F4">
        <w:rPr>
          <w:rFonts w:ascii="Times New Roman" w:hAnsi="Times New Roman"/>
          <w:sz w:val="28"/>
          <w:szCs w:val="28"/>
          <w:lang w:eastAsia="ru-RU"/>
        </w:rPr>
        <w:t xml:space="preserve"> дней (в период до 01.01.2024 – 10 календарных дней).</w:t>
      </w:r>
    </w:p>
    <w:p w:rsidR="00081CBB" w:rsidRPr="006C07F4" w:rsidRDefault="00081CBB" w:rsidP="007D48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6C07F4">
          <w:rPr>
            <w:rFonts w:ascii="Times New Roman" w:hAnsi="Times New Roman"/>
            <w:sz w:val="28"/>
            <w:szCs w:val="28"/>
          </w:rPr>
          <w:t>статьей 3.5</w:t>
        </w:r>
      </w:hyperlink>
      <w:r w:rsidRPr="006C07F4">
        <w:rPr>
          <w:rFonts w:ascii="Times New Roman" w:hAnsi="Times New Roman"/>
          <w:sz w:val="28"/>
          <w:szCs w:val="28"/>
        </w:rPr>
        <w:t xml:space="preserve"> Федерального закона от 25 октября 2001 года </w:t>
      </w:r>
      <w:r w:rsidRPr="006C07F4">
        <w:rPr>
          <w:rFonts w:ascii="Times New Roman" w:hAnsi="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6C07F4">
        <w:rPr>
          <w:rFonts w:ascii="Times New Roman" w:hAnsi="Times New Roman"/>
          <w:sz w:val="28"/>
          <w:szCs w:val="28"/>
          <w:lang w:eastAsia="ru-RU"/>
        </w:rPr>
        <w:t>.</w:t>
      </w:r>
    </w:p>
    <w:p w:rsidR="00081CBB" w:rsidRPr="006C07F4" w:rsidRDefault="00081CBB" w:rsidP="007D48E6">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6C07F4">
        <w:rPr>
          <w:rFonts w:ascii="Times New Roman" w:hAnsi="Times New Roman"/>
          <w:sz w:val="28"/>
          <w:szCs w:val="28"/>
          <w:lang w:eastAsia="ru-RU"/>
        </w:rPr>
        <w:br/>
        <w:t>2 календарных дня;</w:t>
      </w:r>
    </w:p>
    <w:p w:rsidR="00081CBB" w:rsidRPr="006C07F4" w:rsidRDefault="00081CBB" w:rsidP="006335B0">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6C07F4">
        <w:rPr>
          <w:rFonts w:ascii="Times New Roman" w:hAnsi="Times New Roman"/>
          <w:sz w:val="28"/>
          <w:szCs w:val="28"/>
          <w:lang w:eastAsia="ru-RU"/>
        </w:rPr>
        <w:br/>
        <w:t>1 календарный день;</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3.1.2. </w:t>
      </w:r>
      <w:bookmarkStart w:id="14" w:name="Par395"/>
      <w:bookmarkEnd w:id="14"/>
      <w:r w:rsidRPr="006C07F4">
        <w:rPr>
          <w:rFonts w:ascii="Times New Roman" w:hAnsi="Times New Roman"/>
          <w:sz w:val="28"/>
          <w:szCs w:val="28"/>
          <w:lang w:eastAsia="ru-RU"/>
        </w:rPr>
        <w:t>Прием и регистрация заявления и документов о предоставлении муниципальной услуги.</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trike/>
          <w:sz w:val="28"/>
          <w:szCs w:val="28"/>
          <w:lang w:eastAsia="ru-RU"/>
        </w:rPr>
      </w:pPr>
      <w:r w:rsidRPr="006C07F4">
        <w:rPr>
          <w:rFonts w:ascii="Times New Roman" w:hAnsi="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3.1.3.</w:t>
      </w:r>
      <w:bookmarkStart w:id="15" w:name="Par411"/>
      <w:bookmarkEnd w:id="15"/>
      <w:r w:rsidRPr="006C07F4">
        <w:rPr>
          <w:rFonts w:ascii="Times New Roman" w:hAnsi="Times New Roman"/>
          <w:sz w:val="28"/>
          <w:szCs w:val="28"/>
          <w:lang w:eastAsia="ru-RU"/>
        </w:rPr>
        <w:t xml:space="preserve"> Рассмотрение заявления и документов о предоставлении муниципальной услуги.</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u w:val="single"/>
          <w:lang w:eastAsia="ru-RU"/>
        </w:rPr>
        <w:t>1 действие:</w:t>
      </w:r>
      <w:r w:rsidRPr="006C07F4">
        <w:rPr>
          <w:rFonts w:ascii="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6C07F4">
        <w:rPr>
          <w:rFonts w:ascii="Times New Roman" w:hAnsi="Times New Roman"/>
          <w:sz w:val="28"/>
          <w:szCs w:val="28"/>
        </w:rPr>
        <w:t>и условиям на получение муниципальной услуги</w:t>
      </w:r>
      <w:r w:rsidRPr="006C07F4">
        <w:rPr>
          <w:rFonts w:ascii="Times New Roman" w:hAnsi="Times New Roman"/>
          <w:sz w:val="28"/>
          <w:szCs w:val="28"/>
          <w:lang w:eastAsia="ru-RU"/>
        </w:rPr>
        <w:t xml:space="preserve">; </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u w:val="single"/>
          <w:lang w:eastAsia="ru-RU"/>
        </w:rPr>
        <w:t>2 действие:</w:t>
      </w:r>
      <w:r w:rsidRPr="006C07F4">
        <w:rPr>
          <w:rFonts w:ascii="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u w:val="single"/>
          <w:lang w:eastAsia="ru-RU"/>
        </w:rPr>
        <w:t>3 действие:</w:t>
      </w:r>
      <w:r w:rsidRPr="006C07F4">
        <w:rPr>
          <w:rFonts w:ascii="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Общий срок выполнения административной процедуры – не более</w:t>
      </w:r>
      <w:r w:rsidRPr="006C07F4">
        <w:rPr>
          <w:rFonts w:ascii="Times New Roman" w:hAnsi="Times New Roman"/>
          <w:sz w:val="28"/>
          <w:szCs w:val="28"/>
          <w:lang w:eastAsia="ru-RU"/>
        </w:rPr>
        <w:br/>
        <w:t>26 календарных дней (в период до 01.01.2024 – не более 10 календарных дней).</w:t>
      </w:r>
    </w:p>
    <w:p w:rsidR="00081CBB" w:rsidRPr="006C07F4" w:rsidRDefault="00081CBB" w:rsidP="008731E4">
      <w:pPr>
        <w:pStyle w:val="ConsPlusNormal"/>
        <w:ind w:firstLine="709"/>
        <w:jc w:val="both"/>
        <w:rPr>
          <w:rFonts w:ascii="Times New Roman" w:hAnsi="Times New Roman" w:cs="Times New Roman"/>
          <w:sz w:val="28"/>
          <w:szCs w:val="28"/>
        </w:rPr>
      </w:pPr>
      <w:r w:rsidRPr="006C07F4">
        <w:rPr>
          <w:rFonts w:ascii="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081CBB" w:rsidRPr="006C07F4" w:rsidRDefault="00081CBB" w:rsidP="008731E4">
      <w:pPr>
        <w:pStyle w:val="ConsPlusNormal"/>
        <w:ind w:firstLine="709"/>
        <w:jc w:val="both"/>
        <w:rPr>
          <w:rFonts w:ascii="Times New Roman" w:hAnsi="Times New Roman" w:cs="Times New Roman"/>
          <w:sz w:val="28"/>
          <w:szCs w:val="28"/>
        </w:rPr>
      </w:pPr>
      <w:r w:rsidRPr="006C07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6C07F4">
          <w:rPr>
            <w:rFonts w:ascii="Times New Roman" w:hAnsi="Times New Roman" w:cs="Times New Roman"/>
            <w:sz w:val="28"/>
            <w:szCs w:val="28"/>
          </w:rPr>
          <w:t>статьей 3.5</w:t>
        </w:r>
      </w:hyperlink>
      <w:r w:rsidRPr="006C07F4">
        <w:rPr>
          <w:rFonts w:ascii="Times New Roman" w:hAnsi="Times New Roman" w:cs="Times New Roman"/>
          <w:sz w:val="28"/>
          <w:szCs w:val="28"/>
        </w:rPr>
        <w:t xml:space="preserve"> Федерального закона от 25.10.2001 года № 137-ФЗ</w:t>
      </w:r>
      <w:r w:rsidRPr="006C07F4">
        <w:rPr>
          <w:rFonts w:ascii="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6C07F4">
        <w:rPr>
          <w:szCs w:val="20"/>
        </w:rPr>
        <w:t xml:space="preserve"> </w:t>
      </w:r>
      <w:r w:rsidRPr="006C07F4">
        <w:rPr>
          <w:rFonts w:ascii="Times New Roman" w:hAnsi="Times New Roman" w:cs="Times New Roman"/>
          <w:sz w:val="28"/>
          <w:szCs w:val="28"/>
        </w:rPr>
        <w:t>О продлении срока рассмотрения заявления Администрация уведомляет заявителя.</w:t>
      </w:r>
    </w:p>
    <w:p w:rsidR="00081CBB" w:rsidRPr="006C07F4" w:rsidRDefault="00081CBB" w:rsidP="008731E4">
      <w:pPr>
        <w:pStyle w:val="ConsPlusNormal"/>
        <w:ind w:firstLine="709"/>
        <w:jc w:val="both"/>
        <w:rPr>
          <w:rFonts w:ascii="Times New Roman" w:hAnsi="Times New Roman" w:cs="Times New Roman"/>
          <w:sz w:val="28"/>
          <w:szCs w:val="28"/>
        </w:rPr>
      </w:pPr>
      <w:r w:rsidRPr="006C07F4">
        <w:rPr>
          <w:rFonts w:ascii="Times New Roman" w:hAnsi="Times New Roman" w:cs="Times New Roman"/>
          <w:sz w:val="28"/>
          <w:szCs w:val="28"/>
        </w:rPr>
        <w:t xml:space="preserve">В случае установления специалистом оснований, перечисленных в </w:t>
      </w:r>
      <w:hyperlink w:anchor="P125" w:history="1">
        <w:r w:rsidRPr="006C07F4">
          <w:rPr>
            <w:rFonts w:ascii="Times New Roman" w:hAnsi="Times New Roman" w:cs="Times New Roman"/>
            <w:sz w:val="28"/>
            <w:szCs w:val="28"/>
          </w:rPr>
          <w:t>пункте 2.8</w:t>
        </w:r>
      </w:hyperlink>
      <w:r w:rsidRPr="006C07F4">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81CBB" w:rsidRPr="006C07F4" w:rsidRDefault="00081CBB" w:rsidP="008731E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81CBB" w:rsidRPr="006C07F4" w:rsidRDefault="00081CBB" w:rsidP="008731E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81CBB" w:rsidRPr="006C07F4" w:rsidRDefault="00081CBB" w:rsidP="008731E4">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3.1.3.3. Критерии принятия решения:</w:t>
      </w:r>
      <w:r w:rsidRPr="006C07F4">
        <w:t xml:space="preserve"> </w:t>
      </w:r>
      <w:r w:rsidRPr="006C07F4">
        <w:rPr>
          <w:rFonts w:ascii="Times New Roman"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3.1.3.4. Результат выполнения административной процедуры: </w:t>
      </w:r>
    </w:p>
    <w:p w:rsidR="00081CBB" w:rsidRPr="006C07F4" w:rsidRDefault="00081CBB" w:rsidP="008731E4">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81CBB" w:rsidRPr="006C07F4" w:rsidRDefault="00081CBB" w:rsidP="008731E4">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081CBB" w:rsidRPr="006C07F4" w:rsidRDefault="00081CBB" w:rsidP="008731E4">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подготовка проекта решения об отказе в предоставлении муниципальной услуги. </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3.1.4.5. Результат выполнения административной процедуры:</w:t>
      </w:r>
    </w:p>
    <w:p w:rsidR="00081CBB" w:rsidRPr="006C07F4" w:rsidRDefault="00081CBB" w:rsidP="008731E4">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81CBB" w:rsidRPr="006C07F4" w:rsidRDefault="00081CBB" w:rsidP="00F24C28">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081CBB" w:rsidRPr="006C07F4" w:rsidRDefault="00081CBB" w:rsidP="00F24C28">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6C07F4">
        <w:rPr>
          <w:rFonts w:ascii="Times New Roman" w:hAnsi="Times New Roman"/>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3.1.5. Выдача результата предоставления муниципальной услуги.</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rsidR="00081CBB" w:rsidRPr="006C07F4" w:rsidRDefault="00081CBB" w:rsidP="008731E4">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081CBB" w:rsidRPr="006C07F4" w:rsidRDefault="00081CBB" w:rsidP="00A86AE7">
      <w:pPr>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lang w:eastAsia="ru-RU"/>
        </w:rPr>
        <w:t>3.1.6. В случае е</w:t>
      </w:r>
      <w:r w:rsidRPr="006C07F4">
        <w:rPr>
          <w:rFonts w:ascii="Times New Roman" w:hAnsi="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081CBB" w:rsidRPr="006C07F4" w:rsidRDefault="00081CBB" w:rsidP="00A86AE7">
      <w:pPr>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3.2. Особенности выполнения административных процедур в электронной форме.</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без личной явки на прием в Администрацию.</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пройти идентификацию и аутентификацию в ЕСИА;</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r w:rsidRPr="006C07F4">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rPr>
      </w:pPr>
    </w:p>
    <w:p w:rsidR="00081CBB" w:rsidRPr="006C07F4" w:rsidRDefault="00081CBB" w:rsidP="00412456">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81CBB" w:rsidRPr="006C07F4" w:rsidRDefault="00081CBB" w:rsidP="004D120B">
      <w:pPr>
        <w:autoSpaceDE w:val="0"/>
        <w:autoSpaceDN w:val="0"/>
        <w:adjustRightInd w:val="0"/>
        <w:spacing w:after="0" w:line="240" w:lineRule="auto"/>
        <w:jc w:val="center"/>
        <w:outlineLvl w:val="0"/>
        <w:rPr>
          <w:rFonts w:ascii="Times New Roman" w:hAnsi="Times New Roman"/>
          <w:b/>
          <w:sz w:val="28"/>
          <w:szCs w:val="28"/>
          <w:lang w:eastAsia="ru-RU"/>
        </w:rPr>
      </w:pPr>
      <w:bookmarkStart w:id="16" w:name="Par469"/>
      <w:bookmarkEnd w:id="16"/>
      <w:r w:rsidRPr="006C07F4">
        <w:rPr>
          <w:rFonts w:ascii="Times New Roman" w:hAnsi="Times New Roman"/>
          <w:b/>
          <w:sz w:val="28"/>
          <w:szCs w:val="28"/>
          <w:lang w:eastAsia="ru-RU"/>
        </w:rPr>
        <w:t>4. Формы контроля за исполнением административного регламента</w:t>
      </w:r>
    </w:p>
    <w:p w:rsidR="00081CBB" w:rsidRPr="006C07F4" w:rsidRDefault="00081CBB" w:rsidP="004D120B">
      <w:pPr>
        <w:autoSpaceDE w:val="0"/>
        <w:autoSpaceDN w:val="0"/>
        <w:adjustRightInd w:val="0"/>
        <w:spacing w:after="0" w:line="240" w:lineRule="auto"/>
        <w:jc w:val="center"/>
        <w:outlineLvl w:val="0"/>
        <w:rPr>
          <w:rFonts w:ascii="Times New Roman" w:hAnsi="Times New Roman"/>
          <w:b/>
          <w:sz w:val="28"/>
          <w:szCs w:val="28"/>
          <w:lang w:eastAsia="ru-RU"/>
        </w:rPr>
      </w:pP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По результатам рассмотрения обращений дается письменный ответ.</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081CBB" w:rsidRPr="006C07F4" w:rsidRDefault="00081CBB" w:rsidP="004D120B">
      <w:pPr>
        <w:widowControl w:val="0"/>
        <w:autoSpaceDE w:val="0"/>
        <w:autoSpaceDN w:val="0"/>
        <w:adjustRightInd w:val="0"/>
        <w:spacing w:after="0" w:line="240" w:lineRule="auto"/>
        <w:ind w:firstLine="540"/>
        <w:jc w:val="both"/>
        <w:rPr>
          <w:rFonts w:ascii="Times New Roman" w:hAnsi="Times New Roman"/>
          <w:sz w:val="28"/>
          <w:szCs w:val="28"/>
        </w:rPr>
      </w:pPr>
      <w:r w:rsidRPr="006C07F4">
        <w:rPr>
          <w:rFonts w:ascii="Times New Roman" w:hAnsi="Times New Roman"/>
          <w:sz w:val="28"/>
          <w:szCs w:val="28"/>
        </w:rPr>
        <w:t>Работники ОМСУ при предоставлении муниципальной услуги несут персональную ответственность:</w:t>
      </w:r>
    </w:p>
    <w:p w:rsidR="00081CBB" w:rsidRPr="006C07F4" w:rsidRDefault="00081CBB"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8"/>
          <w:szCs w:val="28"/>
        </w:rPr>
      </w:pPr>
      <w:r w:rsidRPr="006C07F4">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081CBB" w:rsidRPr="006C07F4" w:rsidRDefault="00081CBB"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8"/>
          <w:szCs w:val="28"/>
        </w:rPr>
      </w:pPr>
      <w:r w:rsidRPr="006C07F4">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81CBB" w:rsidRPr="006C07F4" w:rsidRDefault="00081CBB" w:rsidP="004D120B">
      <w:pPr>
        <w:widowControl w:val="0"/>
        <w:autoSpaceDE w:val="0"/>
        <w:autoSpaceDN w:val="0"/>
        <w:adjustRightInd w:val="0"/>
        <w:spacing w:after="0" w:line="240" w:lineRule="auto"/>
        <w:ind w:firstLine="709"/>
        <w:jc w:val="both"/>
        <w:rPr>
          <w:rFonts w:ascii="Times New Roman" w:hAnsi="Times New Roman"/>
          <w:sz w:val="28"/>
          <w:szCs w:val="28"/>
        </w:rPr>
      </w:pPr>
      <w:r w:rsidRPr="006C07F4">
        <w:rPr>
          <w:rFonts w:ascii="Times New Roman" w:hAnsi="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081CBB" w:rsidRPr="006C07F4" w:rsidRDefault="00081CBB" w:rsidP="004D120B">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81CBB" w:rsidRPr="006C07F4" w:rsidRDefault="00081CBB" w:rsidP="004D120B">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17" w:name="Par491"/>
      <w:bookmarkEnd w:id="17"/>
      <w:r w:rsidRPr="006C07F4">
        <w:rPr>
          <w:rFonts w:ascii="Times New Roman" w:hAnsi="Times New Roman"/>
          <w:b/>
          <w:sz w:val="28"/>
          <w:szCs w:val="28"/>
          <w:lang w:eastAsia="ru-RU"/>
        </w:rPr>
        <w:t xml:space="preserve">5. </w:t>
      </w:r>
      <w:bookmarkStart w:id="18" w:name="Par540"/>
      <w:bookmarkEnd w:id="18"/>
      <w:r w:rsidRPr="006C07F4">
        <w:rPr>
          <w:rFonts w:ascii="Times New Roman" w:hAnsi="Times New Roman"/>
          <w:b/>
          <w:sz w:val="28"/>
          <w:szCs w:val="28"/>
          <w:lang w:eastAsia="ru-RU"/>
        </w:rPr>
        <w:t>Досудебный (внесудебный) порядок обжалования решений</w:t>
      </w:r>
    </w:p>
    <w:p w:rsidR="00081CBB" w:rsidRPr="006C07F4" w:rsidRDefault="00081CBB" w:rsidP="004D120B">
      <w:pPr>
        <w:widowControl w:val="0"/>
        <w:autoSpaceDE w:val="0"/>
        <w:autoSpaceDN w:val="0"/>
        <w:adjustRightInd w:val="0"/>
        <w:spacing w:after="0" w:line="240" w:lineRule="auto"/>
        <w:jc w:val="center"/>
        <w:rPr>
          <w:rFonts w:ascii="Times New Roman" w:hAnsi="Times New Roman"/>
          <w:b/>
          <w:sz w:val="28"/>
          <w:szCs w:val="28"/>
          <w:lang w:eastAsia="ru-RU"/>
        </w:rPr>
      </w:pPr>
      <w:r w:rsidRPr="006C07F4">
        <w:rPr>
          <w:rFonts w:ascii="Times New Roman" w:hAnsi="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6C07F4">
        <w:rPr>
          <w:rFonts w:ascii="Times New Roman" w:hAnsi="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81CBB" w:rsidRPr="006C07F4" w:rsidRDefault="00081CBB" w:rsidP="004D120B">
      <w:pPr>
        <w:autoSpaceDE w:val="0"/>
        <w:autoSpaceDN w:val="0"/>
        <w:adjustRightInd w:val="0"/>
        <w:spacing w:after="0" w:line="240" w:lineRule="auto"/>
        <w:jc w:val="center"/>
        <w:rPr>
          <w:rFonts w:ascii="Times New Roman" w:hAnsi="Times New Roman"/>
          <w:sz w:val="28"/>
          <w:szCs w:val="28"/>
        </w:rPr>
      </w:pP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C07F4">
        <w:t xml:space="preserve"> </w:t>
      </w:r>
      <w:r w:rsidRPr="006C07F4">
        <w:rPr>
          <w:rFonts w:ascii="Times New Roman" w:hAnsi="Times New Roman"/>
          <w:sz w:val="28"/>
          <w:szCs w:val="28"/>
          <w:lang w:eastAsia="ru-RU"/>
        </w:rPr>
        <w:t>в том числе следующие случаи:</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C07F4">
          <w:rPr>
            <w:rFonts w:ascii="Times New Roman" w:hAnsi="Times New Roman"/>
            <w:sz w:val="28"/>
            <w:szCs w:val="28"/>
            <w:lang w:eastAsia="ru-RU"/>
          </w:rPr>
          <w:t>ч. 5 ст. 11.2</w:t>
        </w:r>
      </w:hyperlink>
      <w:r w:rsidRPr="006C07F4">
        <w:rPr>
          <w:rFonts w:ascii="Times New Roman" w:hAnsi="Times New Roman"/>
          <w:sz w:val="28"/>
          <w:szCs w:val="28"/>
          <w:lang w:eastAsia="ru-RU"/>
        </w:rPr>
        <w:t xml:space="preserve"> Федерального закона от 27.07.2010 № 210-ФЗ.</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В письменной жалобе в обязательном порядке указываются:</w:t>
      </w:r>
    </w:p>
    <w:p w:rsidR="00081CBB" w:rsidRPr="006C07F4" w:rsidRDefault="00081CB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6C07F4">
        <w:rPr>
          <w:rFonts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C07F4">
          <w:rPr>
            <w:rFonts w:ascii="Times New Roman" w:hAnsi="Times New Roman"/>
            <w:sz w:val="28"/>
            <w:szCs w:val="28"/>
            <w:lang w:eastAsia="ru-RU"/>
          </w:rPr>
          <w:t>ст. 11.1</w:t>
        </w:r>
      </w:hyperlink>
      <w:r w:rsidRPr="006C07F4">
        <w:rPr>
          <w:rFonts w:ascii="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5.7. По результатам рассмотрения жалобы принимается одно из следующих решений:</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2) в удовлетворении жалобы отказывается.</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1CBB" w:rsidRPr="006C07F4" w:rsidRDefault="00081CB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07F4">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1CBB" w:rsidRPr="006C07F4" w:rsidRDefault="00081CBB" w:rsidP="004D120B">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081CBB" w:rsidRPr="006C07F4" w:rsidRDefault="00081CBB" w:rsidP="009B499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C07F4">
        <w:rPr>
          <w:rFonts w:ascii="Times New Roman" w:hAnsi="Times New Roman"/>
          <w:b/>
          <w:sz w:val="28"/>
          <w:szCs w:val="28"/>
          <w:lang w:eastAsia="ru-RU"/>
        </w:rPr>
        <w:t>6. Особенности выполнения административных процедур</w:t>
      </w:r>
    </w:p>
    <w:p w:rsidR="00081CBB" w:rsidRPr="006C07F4" w:rsidRDefault="00081CBB" w:rsidP="009B4992">
      <w:pPr>
        <w:widowControl w:val="0"/>
        <w:autoSpaceDE w:val="0"/>
        <w:autoSpaceDN w:val="0"/>
        <w:spacing w:after="0" w:line="240" w:lineRule="auto"/>
        <w:ind w:firstLine="709"/>
        <w:jc w:val="center"/>
        <w:rPr>
          <w:rFonts w:ascii="Times New Roman" w:hAnsi="Times New Roman"/>
          <w:b/>
          <w:sz w:val="28"/>
          <w:szCs w:val="28"/>
          <w:lang w:eastAsia="ru-RU"/>
        </w:rPr>
      </w:pPr>
      <w:r w:rsidRPr="006C07F4">
        <w:rPr>
          <w:rFonts w:ascii="Times New Roman" w:hAnsi="Times New Roman"/>
          <w:b/>
          <w:sz w:val="28"/>
          <w:szCs w:val="28"/>
          <w:lang w:eastAsia="ru-RU"/>
        </w:rPr>
        <w:t>в многофункциональных центрах</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б) определяет предмет обращения;</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в) проводит проверку правильности заполнения обращения;</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г) проводит проверку укомплектованности пакета документов;</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е) заверяет каждый документ дела своей электронной подписью (далее - ЭП);</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ж) направляет копии документов и реестр документов в Администрацию:</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в электронном виде (в составе пакетов электронных дел) в день обращения заявителя в МФЦ;</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81CBB" w:rsidRPr="006C07F4" w:rsidRDefault="00081CBB" w:rsidP="009B4992">
      <w:pPr>
        <w:widowControl w:val="0"/>
        <w:autoSpaceDE w:val="0"/>
        <w:autoSpaceDN w:val="0"/>
        <w:spacing w:after="0" w:line="240" w:lineRule="auto"/>
        <w:ind w:firstLine="709"/>
        <w:jc w:val="both"/>
        <w:rPr>
          <w:rFonts w:ascii="Times New Roman" w:hAnsi="Times New Roman"/>
          <w:sz w:val="28"/>
          <w:szCs w:val="28"/>
          <w:lang w:eastAsia="ru-RU"/>
        </w:rPr>
      </w:pPr>
      <w:r w:rsidRPr="006C07F4">
        <w:rPr>
          <w:rFonts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81CBB" w:rsidRPr="006C07F4" w:rsidRDefault="00081CBB" w:rsidP="00C9497F">
      <w:pPr>
        <w:widowControl w:val="0"/>
        <w:autoSpaceDE w:val="0"/>
        <w:autoSpaceDN w:val="0"/>
        <w:spacing w:after="0" w:line="240" w:lineRule="auto"/>
        <w:ind w:firstLine="709"/>
        <w:jc w:val="both"/>
        <w:rPr>
          <w:rFonts w:ascii="Times New Roman" w:hAnsi="Times New Roman"/>
          <w:sz w:val="28"/>
          <w:szCs w:val="28"/>
          <w:lang w:eastAsia="ru-RU"/>
        </w:rPr>
      </w:pPr>
      <w:bookmarkStart w:id="20" w:name="P588"/>
      <w:bookmarkEnd w:id="20"/>
      <w:r w:rsidRPr="006C07F4">
        <w:rPr>
          <w:rFonts w:ascii="Times New Roman" w:hAnsi="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81CBB" w:rsidRPr="006C07F4" w:rsidRDefault="00081CBB" w:rsidP="00C9497F">
      <w:pPr>
        <w:widowControl w:val="0"/>
        <w:autoSpaceDE w:val="0"/>
        <w:autoSpaceDN w:val="0"/>
        <w:spacing w:after="0" w:line="240" w:lineRule="auto"/>
        <w:ind w:firstLine="709"/>
        <w:jc w:val="both"/>
        <w:rPr>
          <w:rFonts w:ascii="Times New Roman" w:hAnsi="Times New Roman"/>
          <w:sz w:val="24"/>
          <w:szCs w:val="24"/>
          <w:lang w:eastAsia="ru-RU"/>
        </w:rPr>
        <w:sectPr w:rsidR="00081CBB" w:rsidRPr="006C07F4" w:rsidSect="004D120B">
          <w:headerReference w:type="default" r:id="rId21"/>
          <w:footerReference w:type="default" r:id="rId22"/>
          <w:pgSz w:w="11906" w:h="16838"/>
          <w:pgMar w:top="1134" w:right="850" w:bottom="1134" w:left="1134" w:header="708" w:footer="708" w:gutter="0"/>
          <w:cols w:space="708"/>
          <w:titlePg/>
          <w:docGrid w:linePitch="360"/>
        </w:sectPr>
      </w:pPr>
    </w:p>
    <w:p w:rsidR="00081CBB" w:rsidRPr="006C07F4" w:rsidRDefault="00081CB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r w:rsidRPr="006C07F4">
        <w:rPr>
          <w:rFonts w:ascii="Times New Roman" w:hAnsi="Times New Roman"/>
          <w:sz w:val="24"/>
          <w:szCs w:val="24"/>
          <w:lang w:eastAsia="ru-RU"/>
        </w:rPr>
        <w:t>Приложение 1</w:t>
      </w:r>
    </w:p>
    <w:p w:rsidR="00081CBB" w:rsidRPr="006C07F4" w:rsidRDefault="00081CBB" w:rsidP="00443651">
      <w:pPr>
        <w:widowControl w:val="0"/>
        <w:autoSpaceDE w:val="0"/>
        <w:autoSpaceDN w:val="0"/>
        <w:adjustRightInd w:val="0"/>
        <w:spacing w:after="0" w:line="240" w:lineRule="auto"/>
        <w:ind w:left="6372"/>
        <w:jc w:val="both"/>
        <w:rPr>
          <w:rFonts w:cs="Calibri"/>
          <w:lang w:eastAsia="ru-RU"/>
        </w:rPr>
      </w:pPr>
      <w:r w:rsidRPr="006C07F4">
        <w:rPr>
          <w:rFonts w:ascii="Times New Roman" w:hAnsi="Times New Roman"/>
          <w:sz w:val="24"/>
          <w:szCs w:val="24"/>
          <w:lang w:eastAsia="ru-RU"/>
        </w:rPr>
        <w:t xml:space="preserve"> к административному регламенту</w:t>
      </w: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6C07F4">
        <w:rPr>
          <w:rFonts w:ascii="Times New Roman" w:hAnsi="Times New Roman"/>
          <w:sz w:val="24"/>
          <w:szCs w:val="24"/>
          <w:lang w:eastAsia="ru-RU"/>
        </w:rPr>
        <w:t xml:space="preserve">В администрацию муниципального образования </w:t>
      </w: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6C07F4">
        <w:rPr>
          <w:rFonts w:ascii="Times New Roman" w:hAnsi="Times New Roman"/>
          <w:sz w:val="24"/>
          <w:szCs w:val="24"/>
          <w:lang w:eastAsia="ru-RU"/>
        </w:rPr>
        <w:t xml:space="preserve">Оржицкое сельское поселение муниципального образования </w:t>
      </w: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6C07F4">
        <w:rPr>
          <w:rFonts w:ascii="Times New Roman" w:hAnsi="Times New Roman"/>
          <w:sz w:val="24"/>
          <w:szCs w:val="24"/>
          <w:lang w:eastAsia="ru-RU"/>
        </w:rPr>
        <w:t>Ломоносовский муниципальный район Ленинградской области</w:t>
      </w:r>
    </w:p>
    <w:p w:rsidR="00081CBB" w:rsidRPr="006C07F4" w:rsidRDefault="00081CBB" w:rsidP="00443651">
      <w:pPr>
        <w:widowControl w:val="0"/>
        <w:autoSpaceDE w:val="0"/>
        <w:autoSpaceDN w:val="0"/>
        <w:adjustRightInd w:val="0"/>
        <w:spacing w:after="0" w:line="240" w:lineRule="auto"/>
        <w:jc w:val="right"/>
        <w:rPr>
          <w:rFonts w:ascii="Courier New" w:hAnsi="Courier New" w:cs="Courier New"/>
          <w:sz w:val="20"/>
          <w:szCs w:val="20"/>
          <w:lang w:eastAsia="ru-RU"/>
        </w:rPr>
      </w:pPr>
      <w:r w:rsidRPr="006C07F4">
        <w:rPr>
          <w:rFonts w:ascii="Courier New" w:hAnsi="Courier New" w:cs="Courier New"/>
          <w:sz w:val="20"/>
          <w:szCs w:val="20"/>
          <w:lang w:eastAsia="ru-RU"/>
        </w:rPr>
        <w:t xml:space="preserve">_______________________                                               </w:t>
      </w: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p>
    <w:p w:rsidR="00081CBB" w:rsidRPr="006C07F4" w:rsidRDefault="00081CBB" w:rsidP="00443651">
      <w:pPr>
        <w:widowControl w:val="0"/>
        <w:autoSpaceDE w:val="0"/>
        <w:autoSpaceDN w:val="0"/>
        <w:adjustRightInd w:val="0"/>
        <w:spacing w:after="0" w:line="240" w:lineRule="auto"/>
        <w:jc w:val="right"/>
        <w:rPr>
          <w:rFonts w:ascii="Courier New" w:hAnsi="Courier New" w:cs="Courier New"/>
          <w:sz w:val="20"/>
          <w:szCs w:val="20"/>
          <w:lang w:eastAsia="ru-RU"/>
        </w:rPr>
      </w:pPr>
      <w:r w:rsidRPr="006C07F4">
        <w:rPr>
          <w:rFonts w:ascii="Times New Roman" w:hAnsi="Times New Roman"/>
          <w:sz w:val="24"/>
          <w:szCs w:val="24"/>
          <w:lang w:eastAsia="ru-RU"/>
        </w:rPr>
        <w:t>от</w:t>
      </w:r>
      <w:r w:rsidRPr="006C07F4">
        <w:rPr>
          <w:rFonts w:ascii="Courier New" w:hAnsi="Courier New" w:cs="Courier New"/>
          <w:sz w:val="20"/>
          <w:szCs w:val="20"/>
          <w:lang w:eastAsia="ru-RU"/>
        </w:rPr>
        <w:t>____________________________</w:t>
      </w: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6C07F4">
        <w:rPr>
          <w:rFonts w:ascii="Times New Roman" w:hAnsi="Times New Roman"/>
          <w:sz w:val="24"/>
          <w:szCs w:val="24"/>
          <w:lang w:eastAsia="ru-RU"/>
        </w:rPr>
        <w:t>___________________________</w:t>
      </w: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6C07F4">
        <w:rPr>
          <w:rFonts w:ascii="Times New Roman" w:hAnsi="Times New Roman"/>
          <w:sz w:val="24"/>
          <w:szCs w:val="24"/>
          <w:lang w:eastAsia="ru-RU"/>
        </w:rPr>
        <w:t>___________________________</w:t>
      </w: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6C07F4">
        <w:rPr>
          <w:rFonts w:ascii="Times New Roman" w:hAnsi="Times New Roman"/>
          <w:sz w:val="24"/>
          <w:szCs w:val="24"/>
          <w:lang w:eastAsia="ru-RU"/>
        </w:rPr>
        <w:t xml:space="preserve">(Ф.И.О, место жительства, реквизиты документа, </w:t>
      </w: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6C07F4">
        <w:rPr>
          <w:rFonts w:ascii="Times New Roman" w:hAnsi="Times New Roman"/>
          <w:sz w:val="24"/>
          <w:szCs w:val="24"/>
          <w:lang w:eastAsia="ru-RU"/>
        </w:rPr>
        <w:t>удостоверяющего личность заявителя, телефон,</w:t>
      </w:r>
    </w:p>
    <w:p w:rsidR="00081CBB" w:rsidRPr="006C07F4" w:rsidRDefault="00081CB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6C07F4">
        <w:rPr>
          <w:rFonts w:ascii="Times New Roman" w:hAnsi="Times New Roman"/>
          <w:sz w:val="24"/>
          <w:szCs w:val="24"/>
          <w:lang w:eastAsia="ru-RU"/>
        </w:rPr>
        <w:t xml:space="preserve"> почтовый адрес, адрес электронной почты)</w:t>
      </w:r>
    </w:p>
    <w:p w:rsidR="00081CBB" w:rsidRPr="006C07F4" w:rsidRDefault="00081CBB" w:rsidP="00443651">
      <w:pPr>
        <w:autoSpaceDE w:val="0"/>
        <w:autoSpaceDN w:val="0"/>
        <w:adjustRightInd w:val="0"/>
        <w:spacing w:after="0" w:line="240" w:lineRule="auto"/>
        <w:rPr>
          <w:rFonts w:ascii="Courier New" w:hAnsi="Courier New" w:cs="Courier New"/>
          <w:sz w:val="20"/>
          <w:szCs w:val="20"/>
          <w:lang w:eastAsia="ru-RU"/>
        </w:rPr>
      </w:pPr>
    </w:p>
    <w:p w:rsidR="00081CBB" w:rsidRPr="006C07F4" w:rsidRDefault="00081CBB" w:rsidP="00443651">
      <w:pPr>
        <w:autoSpaceDE w:val="0"/>
        <w:autoSpaceDN w:val="0"/>
        <w:adjustRightInd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ЗАЯВЛЕНИЕ</w:t>
      </w:r>
    </w:p>
    <w:p w:rsidR="00081CBB" w:rsidRPr="006C07F4" w:rsidRDefault="00081CBB" w:rsidP="00443651">
      <w:pPr>
        <w:widowControl w:val="0"/>
        <w:autoSpaceDE w:val="0"/>
        <w:autoSpaceDN w:val="0"/>
        <w:adjustRightInd w:val="0"/>
        <w:spacing w:after="0" w:line="240" w:lineRule="auto"/>
        <w:jc w:val="center"/>
        <w:rPr>
          <w:rFonts w:ascii="ArialMT" w:hAnsi="ArialMT" w:cs="ArialMT"/>
          <w:sz w:val="24"/>
          <w:szCs w:val="24"/>
          <w:lang w:eastAsia="ru-RU"/>
        </w:rPr>
      </w:pPr>
      <w:r w:rsidRPr="006C07F4">
        <w:rPr>
          <w:rFonts w:ascii="Times New Roman" w:hAnsi="Times New Roman"/>
          <w:sz w:val="24"/>
          <w:szCs w:val="24"/>
          <w:lang w:eastAsia="ru-RU"/>
        </w:rPr>
        <w:t>о предварительном согласовании предоставления земельного участка, на котором расположен гараж</w:t>
      </w:r>
    </w:p>
    <w:p w:rsidR="00081CBB" w:rsidRPr="006C07F4" w:rsidRDefault="00081CBB" w:rsidP="00443651">
      <w:pPr>
        <w:widowControl w:val="0"/>
        <w:autoSpaceDE w:val="0"/>
        <w:autoSpaceDN w:val="0"/>
        <w:adjustRightInd w:val="0"/>
        <w:spacing w:after="0" w:line="240" w:lineRule="auto"/>
        <w:rPr>
          <w:rFonts w:ascii="ArialMT" w:hAnsi="ArialMT" w:cs="ArialMT"/>
          <w:sz w:val="24"/>
          <w:szCs w:val="24"/>
          <w:lang w:eastAsia="ru-RU"/>
        </w:rPr>
      </w:pPr>
    </w:p>
    <w:p w:rsidR="00081CBB" w:rsidRPr="006C07F4" w:rsidRDefault="00081CBB" w:rsidP="00E752A4">
      <w:pPr>
        <w:autoSpaceDE w:val="0"/>
        <w:autoSpaceDN w:val="0"/>
        <w:adjustRightInd w:val="0"/>
        <w:spacing w:after="0" w:line="240" w:lineRule="auto"/>
        <w:ind w:firstLine="708"/>
        <w:jc w:val="both"/>
        <w:rPr>
          <w:rFonts w:ascii="Times New Roman" w:hAnsi="Times New Roman"/>
          <w:sz w:val="24"/>
          <w:szCs w:val="24"/>
          <w:lang w:eastAsia="ru-RU"/>
        </w:rPr>
      </w:pPr>
      <w:r w:rsidRPr="006C07F4">
        <w:rPr>
          <w:rFonts w:ascii="Times New Roman" w:hAnsi="Times New Roman"/>
          <w:sz w:val="24"/>
          <w:szCs w:val="24"/>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6C07F4">
        <w:rPr>
          <w:rFonts w:ascii="Times New Roman" w:hAnsi="Times New Roman"/>
          <w:sz w:val="24"/>
          <w:szCs w:val="24"/>
        </w:rPr>
        <w:t xml:space="preserve"> </w:t>
      </w:r>
      <w:r w:rsidRPr="006C07F4">
        <w:rPr>
          <w:rFonts w:ascii="Times New Roman" w:hAnsi="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Pr="006C07F4">
          <w:rPr>
            <w:rFonts w:ascii="Times New Roman" w:hAnsi="Times New Roman"/>
            <w:sz w:val="24"/>
            <w:szCs w:val="24"/>
            <w:lang w:eastAsia="ru-RU"/>
          </w:rPr>
          <w:t>кодекса</w:t>
        </w:r>
      </w:hyperlink>
      <w:r w:rsidRPr="006C07F4">
        <w:rPr>
          <w:rFonts w:ascii="Times New Roman" w:hAnsi="Times New Roman"/>
          <w:sz w:val="24"/>
          <w:szCs w:val="24"/>
          <w:lang w:eastAsia="ru-RU"/>
        </w:rPr>
        <w:t xml:space="preserve"> Российской Федерации, в целях __________________________________________________________________________________.</w:t>
      </w:r>
    </w:p>
    <w:p w:rsidR="00081CBB" w:rsidRPr="006C07F4" w:rsidRDefault="00081CBB" w:rsidP="00647EDB">
      <w:pPr>
        <w:widowControl w:val="0"/>
        <w:autoSpaceDE w:val="0"/>
        <w:autoSpaceDN w:val="0"/>
        <w:adjustRightInd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(цель использования земельного участка)</w:t>
      </w:r>
    </w:p>
    <w:p w:rsidR="00081CBB" w:rsidRPr="006C07F4" w:rsidRDefault="00081CBB" w:rsidP="00E752A4">
      <w:pPr>
        <w:widowControl w:val="0"/>
        <w:autoSpaceDE w:val="0"/>
        <w:autoSpaceDN w:val="0"/>
        <w:adjustRightInd w:val="0"/>
        <w:spacing w:after="0" w:line="240" w:lineRule="auto"/>
        <w:jc w:val="both"/>
        <w:rPr>
          <w:rFonts w:ascii="ArialMT" w:hAnsi="ArialMT" w:cs="ArialMT"/>
          <w:sz w:val="26"/>
          <w:szCs w:val="26"/>
          <w:lang w:eastAsia="ru-RU"/>
        </w:rPr>
      </w:pPr>
      <w:r w:rsidRPr="006C07F4">
        <w:rPr>
          <w:rFonts w:ascii="Times New Roman" w:hAnsi="Times New Roman"/>
          <w:sz w:val="24"/>
          <w:szCs w:val="24"/>
          <w:lang w:eastAsia="ru-RU"/>
        </w:rPr>
        <w:t>Кадастровый  номер  земельного  участка  или  кадастровые  номера земельных участков</w:t>
      </w:r>
      <w:r w:rsidRPr="006C07F4">
        <w:rPr>
          <w:rFonts w:ascii="ArialMT" w:hAnsi="ArialMT" w:cs="ArialMT"/>
          <w:sz w:val="26"/>
          <w:szCs w:val="26"/>
          <w:lang w:eastAsia="ru-RU"/>
        </w:rPr>
        <w:t xml:space="preserve"> ______________________________________________________________________________________________________________________________________________________,</w:t>
      </w:r>
    </w:p>
    <w:p w:rsidR="00081CBB" w:rsidRPr="006C07F4" w:rsidRDefault="00081CBB" w:rsidP="00E752A4">
      <w:pPr>
        <w:widowControl w:val="0"/>
        <w:autoSpaceDE w:val="0"/>
        <w:autoSpaceDN w:val="0"/>
        <w:adjustRightInd w:val="0"/>
        <w:spacing w:after="0" w:line="240" w:lineRule="auto"/>
        <w:jc w:val="both"/>
        <w:rPr>
          <w:rFonts w:ascii="ArialMT" w:hAnsi="ArialMT" w:cs="ArialMT"/>
          <w:sz w:val="16"/>
          <w:szCs w:val="16"/>
          <w:lang w:eastAsia="ru-RU"/>
        </w:rPr>
      </w:pPr>
      <w:r w:rsidRPr="006C07F4">
        <w:rPr>
          <w:rFonts w:ascii="ArialMT Cyr" w:hAnsi="ArialMT Cyr" w:cs="ArialMT Cyr"/>
          <w:sz w:val="16"/>
          <w:szCs w:val="16"/>
          <w:lang w:eastAsia="ru-RU"/>
        </w:rPr>
        <w:t xml:space="preserve">          (указывается, в случае если границы земельного участка</w:t>
      </w:r>
      <w:r w:rsidRPr="006C07F4">
        <w:rPr>
          <w:rFonts w:ascii="ArialMT" w:hAnsi="ArialMT" w:cs="ArialMT"/>
          <w:sz w:val="16"/>
          <w:szCs w:val="16"/>
          <w:lang w:eastAsia="ru-RU"/>
        </w:rPr>
        <w:t xml:space="preserve"> </w:t>
      </w:r>
      <w:r w:rsidRPr="006C07F4">
        <w:rPr>
          <w:rFonts w:ascii="ArialMT Cyr" w:hAnsi="ArialMT Cyr" w:cs="ArialMT Cyr"/>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Pr="006C07F4">
        <w:rPr>
          <w:rFonts w:ascii="ArialMT" w:hAnsi="ArialMT" w:cs="ArialMT"/>
          <w:sz w:val="16"/>
          <w:szCs w:val="16"/>
          <w:lang w:eastAsia="ru-RU"/>
        </w:rPr>
        <w:t xml:space="preserve"> </w:t>
      </w:r>
      <w:r w:rsidRPr="006C07F4">
        <w:rPr>
          <w:rFonts w:ascii="ArialMT Cyr" w:hAnsi="ArialMT Cyr" w:cs="ArialMT Cyr"/>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081CBB" w:rsidRPr="006C07F4" w:rsidRDefault="00081CBB" w:rsidP="00443651">
      <w:pPr>
        <w:widowControl w:val="0"/>
        <w:autoSpaceDE w:val="0"/>
        <w:autoSpaceDN w:val="0"/>
        <w:adjustRightInd w:val="0"/>
        <w:spacing w:after="0" w:line="240" w:lineRule="auto"/>
        <w:jc w:val="both"/>
        <w:rPr>
          <w:rFonts w:ascii="ArialMT" w:hAnsi="ArialMT" w:cs="ArialMT"/>
          <w:sz w:val="26"/>
          <w:szCs w:val="26"/>
          <w:lang w:eastAsia="ru-RU"/>
        </w:rPr>
      </w:pPr>
    </w:p>
    <w:p w:rsidR="00081CBB" w:rsidRPr="006C07F4" w:rsidRDefault="00081CBB" w:rsidP="00443651">
      <w:pPr>
        <w:widowControl w:val="0"/>
        <w:autoSpaceDE w:val="0"/>
        <w:autoSpaceDN w:val="0"/>
        <w:adjustRightInd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____________________________________________________________________________________________________________________________________________________________________</w:t>
      </w:r>
    </w:p>
    <w:p w:rsidR="00081CBB" w:rsidRPr="006C07F4" w:rsidRDefault="00081CBB" w:rsidP="00443651">
      <w:pPr>
        <w:widowControl w:val="0"/>
        <w:autoSpaceDE w:val="0"/>
        <w:autoSpaceDN w:val="0"/>
        <w:adjustRightInd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w:t>
      </w:r>
    </w:p>
    <w:p w:rsidR="00081CBB" w:rsidRPr="006C07F4" w:rsidRDefault="00081CBB" w:rsidP="00443651">
      <w:pPr>
        <w:widowControl w:val="0"/>
        <w:autoSpaceDE w:val="0"/>
        <w:autoSpaceDN w:val="0"/>
        <w:adjustRightInd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_________________________________________________________________________________</w:t>
      </w:r>
    </w:p>
    <w:p w:rsidR="00081CBB" w:rsidRPr="006C07F4" w:rsidRDefault="00081CBB" w:rsidP="00443651">
      <w:pPr>
        <w:widowControl w:val="0"/>
        <w:autoSpaceDE w:val="0"/>
        <w:autoSpaceDN w:val="0"/>
        <w:adjustRightInd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_________________________________________________________________________________ </w:t>
      </w:r>
    </w:p>
    <w:p w:rsidR="00081CBB" w:rsidRPr="006C07F4" w:rsidRDefault="00081CBB" w:rsidP="00443651">
      <w:pPr>
        <w:widowControl w:val="0"/>
        <w:autoSpaceDE w:val="0"/>
        <w:autoSpaceDN w:val="0"/>
        <w:adjustRightInd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На земельном участке имеется объект недвижимости:</w:t>
      </w:r>
    </w:p>
    <w:p w:rsidR="00081CBB" w:rsidRPr="006C07F4" w:rsidRDefault="00081CBB" w:rsidP="00443651">
      <w:pPr>
        <w:widowControl w:val="0"/>
        <w:autoSpaceDE w:val="0"/>
        <w:autoSpaceDN w:val="0"/>
        <w:adjustRightInd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Наименование объекта, кадастровый номер объекта______________________________________</w:t>
      </w:r>
    </w:p>
    <w:p w:rsidR="00081CBB" w:rsidRPr="006C07F4" w:rsidRDefault="00081CBB" w:rsidP="00443651">
      <w:pPr>
        <w:widowControl w:val="0"/>
        <w:autoSpaceDE w:val="0"/>
        <w:autoSpaceDN w:val="0"/>
        <w:adjustRightInd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Основание возникновения права собственности на объект недвижимости: ____________________________________________________________________________________________________________________________________________________________________</w:t>
      </w:r>
    </w:p>
    <w:p w:rsidR="00081CBB" w:rsidRPr="006C07F4" w:rsidRDefault="00081CBB" w:rsidP="00E752A4">
      <w:pPr>
        <w:widowControl w:val="0"/>
        <w:autoSpaceDE w:val="0"/>
        <w:autoSpaceDN w:val="0"/>
        <w:adjustRightInd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rsidR="00081CBB" w:rsidRPr="006C07F4" w:rsidRDefault="00081CBB" w:rsidP="00443651">
      <w:pPr>
        <w:widowControl w:val="0"/>
        <w:autoSpaceDE w:val="0"/>
        <w:autoSpaceDN w:val="0"/>
        <w:adjustRightInd w:val="0"/>
        <w:spacing w:after="0" w:line="240" w:lineRule="auto"/>
        <w:jc w:val="both"/>
        <w:rPr>
          <w:rFonts w:ascii="Times New Roman" w:hAnsi="Times New Roman"/>
          <w:sz w:val="24"/>
          <w:szCs w:val="24"/>
          <w:lang w:eastAsia="ru-RU"/>
        </w:rPr>
      </w:pPr>
    </w:p>
    <w:p w:rsidR="00081CBB" w:rsidRPr="006C07F4" w:rsidRDefault="00081CBB" w:rsidP="00443651">
      <w:pPr>
        <w:widowControl w:val="0"/>
        <w:autoSpaceDE w:val="0"/>
        <w:autoSpaceDN w:val="0"/>
        <w:adjustRightInd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Приложение к заявлению:</w:t>
      </w:r>
    </w:p>
    <w:p w:rsidR="00081CBB" w:rsidRPr="006C07F4" w:rsidRDefault="00081CBB" w:rsidP="00443651">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07F4">
        <w:rPr>
          <w:rFonts w:ascii="Times New Roman" w:hAnsi="Times New Roman"/>
          <w:sz w:val="24"/>
          <w:szCs w:val="24"/>
          <w:lang w:eastAsia="ru-RU"/>
        </w:rPr>
        <w:t>1. копия документа, подтверждающего личность заявителя (представителя заявителя);</w:t>
      </w:r>
    </w:p>
    <w:p w:rsidR="00081CBB" w:rsidRPr="006C07F4" w:rsidRDefault="00081CBB" w:rsidP="00443651">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07F4">
        <w:rPr>
          <w:rFonts w:ascii="Times New Roman"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081CBB" w:rsidRPr="006C07F4" w:rsidRDefault="00081CBB" w:rsidP="00443651">
      <w:pPr>
        <w:widowControl w:val="0"/>
        <w:autoSpaceDE w:val="0"/>
        <w:autoSpaceDN w:val="0"/>
        <w:adjustRightInd w:val="0"/>
        <w:spacing w:after="0" w:line="240" w:lineRule="auto"/>
        <w:ind w:firstLine="540"/>
        <w:jc w:val="both"/>
        <w:rPr>
          <w:rFonts w:ascii="ArialMT" w:hAnsi="ArialMT" w:cs="ArialMT"/>
          <w:sz w:val="20"/>
          <w:szCs w:val="20"/>
          <w:lang w:eastAsia="ru-RU"/>
        </w:rPr>
      </w:pPr>
      <w:r w:rsidRPr="006C07F4">
        <w:rPr>
          <w:rFonts w:ascii="Times New Roman" w:hAnsi="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081CBB" w:rsidRPr="006C07F4" w:rsidRDefault="00081CBB" w:rsidP="00BF0C3E">
      <w:pPr>
        <w:widowControl w:val="0"/>
        <w:autoSpaceDE w:val="0"/>
        <w:autoSpaceDN w:val="0"/>
        <w:adjustRightInd w:val="0"/>
        <w:spacing w:after="0" w:line="240" w:lineRule="auto"/>
        <w:ind w:firstLine="540"/>
        <w:jc w:val="both"/>
        <w:rPr>
          <w:rFonts w:ascii="ArialMT" w:hAnsi="ArialMT" w:cs="ArialMT"/>
          <w:sz w:val="24"/>
          <w:szCs w:val="24"/>
          <w:lang w:eastAsia="ru-RU"/>
        </w:rPr>
      </w:pPr>
      <w:r w:rsidRPr="006C07F4">
        <w:rPr>
          <w:rFonts w:ascii="ArialMT Cyr" w:hAnsi="ArialMT Cyr" w:cs="ArialMT Cyr"/>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81CBB" w:rsidRPr="006C07F4" w:rsidRDefault="00081CBB" w:rsidP="00BF0C3E">
      <w:pPr>
        <w:widowControl w:val="0"/>
        <w:autoSpaceDE w:val="0"/>
        <w:autoSpaceDN w:val="0"/>
        <w:adjustRightInd w:val="0"/>
        <w:spacing w:after="0" w:line="240" w:lineRule="auto"/>
        <w:ind w:firstLine="540"/>
        <w:jc w:val="both"/>
        <w:rPr>
          <w:rFonts w:ascii="ArialMT" w:hAnsi="ArialMT" w:cs="ArialMT"/>
          <w:sz w:val="24"/>
          <w:szCs w:val="24"/>
          <w:lang w:eastAsia="ru-RU"/>
        </w:rPr>
      </w:pPr>
      <w:r w:rsidRPr="006C07F4">
        <w:rPr>
          <w:rFonts w:ascii="ArialMT Cyr" w:hAnsi="ArialMT Cyr" w:cs="ArialMT Cyr"/>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081CBB" w:rsidRPr="006C07F4" w:rsidRDefault="00081CBB" w:rsidP="00BF0C3E">
      <w:pPr>
        <w:widowControl w:val="0"/>
        <w:autoSpaceDE w:val="0"/>
        <w:autoSpaceDN w:val="0"/>
        <w:adjustRightInd w:val="0"/>
        <w:spacing w:after="0" w:line="240" w:lineRule="auto"/>
        <w:ind w:firstLine="540"/>
        <w:jc w:val="both"/>
        <w:rPr>
          <w:rFonts w:ascii="ArialMT" w:hAnsi="ArialMT" w:cs="ArialMT"/>
          <w:sz w:val="24"/>
          <w:szCs w:val="24"/>
          <w:lang w:eastAsia="ru-RU"/>
        </w:rPr>
      </w:pPr>
      <w:r w:rsidRPr="006C07F4">
        <w:rPr>
          <w:rFonts w:ascii="ArialMT Cyr" w:hAnsi="ArialMT Cyr" w:cs="ArialMT Cyr"/>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81CBB" w:rsidRPr="006C07F4" w:rsidRDefault="00081CBB" w:rsidP="00BF0C3E">
      <w:pPr>
        <w:widowControl w:val="0"/>
        <w:autoSpaceDE w:val="0"/>
        <w:autoSpaceDN w:val="0"/>
        <w:adjustRightInd w:val="0"/>
        <w:spacing w:after="0" w:line="240" w:lineRule="auto"/>
        <w:ind w:firstLine="540"/>
        <w:jc w:val="both"/>
        <w:rPr>
          <w:rFonts w:ascii="ArialMT" w:hAnsi="ArialMT" w:cs="ArialMT"/>
          <w:sz w:val="24"/>
          <w:szCs w:val="24"/>
          <w:lang w:eastAsia="ru-RU"/>
        </w:rPr>
      </w:pPr>
      <w:r w:rsidRPr="006C07F4">
        <w:rPr>
          <w:rFonts w:ascii="ArialMT Cyr" w:hAnsi="ArialMT Cyr" w:cs="ArialMT Cyr"/>
          <w:sz w:val="24"/>
          <w:szCs w:val="24"/>
          <w:u w:val="single"/>
          <w:lang w:eastAsia="ru-RU"/>
        </w:rPr>
        <w:t>Примечание 1:</w:t>
      </w:r>
      <w:r w:rsidRPr="006C07F4">
        <w:rPr>
          <w:rFonts w:ascii="ArialMT Cyr" w:hAnsi="ArialMT Cyr" w:cs="ArialMT Cyr"/>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81CBB" w:rsidRPr="006C07F4" w:rsidRDefault="00081CBB" w:rsidP="00BF0C3E">
      <w:pPr>
        <w:widowControl w:val="0"/>
        <w:autoSpaceDE w:val="0"/>
        <w:autoSpaceDN w:val="0"/>
        <w:adjustRightInd w:val="0"/>
        <w:spacing w:after="0" w:line="240" w:lineRule="auto"/>
        <w:ind w:firstLine="540"/>
        <w:jc w:val="both"/>
        <w:rPr>
          <w:rFonts w:ascii="ArialMT" w:hAnsi="ArialMT" w:cs="ArialMT"/>
          <w:sz w:val="24"/>
          <w:szCs w:val="24"/>
          <w:lang w:eastAsia="ru-RU"/>
        </w:rPr>
      </w:pPr>
      <w:r w:rsidRPr="006C07F4">
        <w:rPr>
          <w:rFonts w:ascii="ArialMT Cyr" w:hAnsi="ArialMT Cyr" w:cs="ArialMT Cyr"/>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81CBB" w:rsidRPr="006C07F4" w:rsidRDefault="00081CBB" w:rsidP="00BF0C3E">
      <w:pPr>
        <w:widowControl w:val="0"/>
        <w:autoSpaceDE w:val="0"/>
        <w:autoSpaceDN w:val="0"/>
        <w:adjustRightInd w:val="0"/>
        <w:spacing w:after="0" w:line="240" w:lineRule="auto"/>
        <w:ind w:firstLine="540"/>
        <w:jc w:val="both"/>
        <w:rPr>
          <w:rFonts w:ascii="ArialMT" w:hAnsi="ArialMT" w:cs="ArialMT"/>
          <w:sz w:val="24"/>
          <w:szCs w:val="24"/>
          <w:lang w:eastAsia="ru-RU"/>
        </w:rPr>
      </w:pPr>
      <w:r w:rsidRPr="006C07F4">
        <w:rPr>
          <w:rFonts w:ascii="ArialMT Cyr" w:hAnsi="ArialMT Cyr" w:cs="ArialMT Cyr"/>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Cyr" w:hAnsi="ArialMT Cyr" w:cs="ArialMT Cyr"/>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Cyr" w:hAnsi="ArialMT Cyr" w:cs="ArialMT Cyr"/>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Cyr" w:hAnsi="ArialMT Cyr" w:cs="ArialMT Cyr"/>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Cyr" w:hAnsi="ArialMT Cyr" w:cs="ArialMT Cyr"/>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Cyr" w:hAnsi="ArialMT Cyr" w:cs="ArialMT Cyr"/>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Cyr" w:hAnsi="ArialMT Cyr" w:cs="ArialMT Cyr"/>
          <w:sz w:val="24"/>
          <w:szCs w:val="24"/>
          <w:u w:val="single"/>
          <w:lang w:eastAsia="ru-RU"/>
        </w:rPr>
        <w:t>Примечание 2:</w:t>
      </w:r>
      <w:r w:rsidRPr="006C07F4">
        <w:rPr>
          <w:rFonts w:ascii="ArialMT Cyr" w:hAnsi="ArialMT Cyr" w:cs="ArialMT Cyr"/>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Cyr" w:hAnsi="ArialMT Cyr" w:cs="ArialMT Cyr"/>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Cyr" w:hAnsi="ArialMT Cyr" w:cs="ArialMT Cyr"/>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Cyr" w:hAnsi="ArialMT Cyr" w:cs="ArialMT Cyr"/>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w:hAnsi="ArialMT" w:cs="ArialMT"/>
          <w:sz w:val="24"/>
          <w:szCs w:val="24"/>
          <w:lang w:eastAsia="ru-RU"/>
        </w:rPr>
        <w:t>3.3</w:t>
      </w:r>
      <w:r w:rsidRPr="006C07F4">
        <w:rPr>
          <w:rFonts w:ascii="ArialMT Cyr" w:hAnsi="ArialMT Cyr" w:cs="ArialMT Cyr"/>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w:hAnsi="ArialMT" w:cs="ArialMT"/>
          <w:sz w:val="24"/>
          <w:szCs w:val="24"/>
          <w:lang w:eastAsia="ru-RU"/>
        </w:rPr>
        <w:t>3.4</w:t>
      </w:r>
      <w:r w:rsidRPr="006C07F4">
        <w:rPr>
          <w:rFonts w:ascii="ArialMT Cyr" w:hAnsi="ArialMT Cyr" w:cs="ArialMT Cyr"/>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w:hAnsi="ArialMT" w:cs="ArialMT"/>
          <w:sz w:val="24"/>
          <w:szCs w:val="24"/>
          <w:lang w:eastAsia="ru-RU"/>
        </w:rPr>
        <w:t>3.5</w:t>
      </w:r>
      <w:r w:rsidRPr="006C07F4">
        <w:rPr>
          <w:rFonts w:ascii="ArialMT Cyr" w:hAnsi="ArialMT Cyr" w:cs="ArialMT Cyr"/>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081CBB" w:rsidRPr="006C07F4" w:rsidRDefault="00081CBB" w:rsidP="00C63DA9">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w:hAnsi="ArialMT" w:cs="ArialMT"/>
          <w:sz w:val="24"/>
          <w:szCs w:val="24"/>
          <w:lang w:eastAsia="ru-RU"/>
        </w:rPr>
        <w:t xml:space="preserve">3.6) </w:t>
      </w:r>
      <w:r w:rsidRPr="006C07F4">
        <w:rPr>
          <w:rFonts w:ascii="ArialMT Cyr" w:hAnsi="ArialMT Cyr" w:cs="ArialMT Cyr"/>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081CBB" w:rsidRPr="006C07F4" w:rsidRDefault="00081CBB" w:rsidP="00BF0C3E">
      <w:pPr>
        <w:widowControl w:val="0"/>
        <w:autoSpaceDE w:val="0"/>
        <w:autoSpaceDN w:val="0"/>
        <w:adjustRightInd w:val="0"/>
        <w:spacing w:after="0" w:line="240" w:lineRule="auto"/>
        <w:ind w:firstLine="708"/>
        <w:jc w:val="both"/>
        <w:rPr>
          <w:rFonts w:ascii="ArialMT" w:hAnsi="ArialMT" w:cs="ArialMT"/>
          <w:sz w:val="24"/>
          <w:szCs w:val="24"/>
          <w:lang w:eastAsia="ru-RU"/>
        </w:rPr>
      </w:pPr>
      <w:r w:rsidRPr="006C07F4">
        <w:rPr>
          <w:rFonts w:ascii="ArialMT Cyr" w:hAnsi="ArialMT Cyr" w:cs="ArialMT Cyr"/>
          <w:sz w:val="24"/>
          <w:szCs w:val="24"/>
          <w:u w:val="single"/>
          <w:lang w:eastAsia="ru-RU"/>
        </w:rPr>
        <w:t>Примечание 3:</w:t>
      </w:r>
      <w:r w:rsidRPr="006C07F4">
        <w:rPr>
          <w:rFonts w:ascii="ArialMT Cyr" w:hAnsi="ArialMT Cyr" w:cs="ArialMT Cyr"/>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81CBB" w:rsidRPr="006C07F4" w:rsidRDefault="00081CBB" w:rsidP="00BF0C3E">
      <w:pPr>
        <w:widowControl w:val="0"/>
        <w:autoSpaceDE w:val="0"/>
        <w:autoSpaceDN w:val="0"/>
        <w:adjustRightInd w:val="0"/>
        <w:spacing w:after="0" w:line="240" w:lineRule="auto"/>
        <w:ind w:firstLine="709"/>
        <w:jc w:val="both"/>
        <w:rPr>
          <w:rFonts w:ascii="ArialMT" w:hAnsi="ArialMT" w:cs="ArialMT"/>
          <w:sz w:val="24"/>
          <w:szCs w:val="24"/>
          <w:lang w:eastAsia="ru-RU"/>
        </w:rPr>
      </w:pPr>
      <w:r w:rsidRPr="006C07F4">
        <w:rPr>
          <w:rFonts w:ascii="ArialMT Cyr" w:hAnsi="ArialMT Cyr" w:cs="ArialMT Cyr"/>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081CBB" w:rsidRPr="006C07F4" w:rsidRDefault="00081CBB" w:rsidP="00BF0C3E">
      <w:pPr>
        <w:widowControl w:val="0"/>
        <w:autoSpaceDE w:val="0"/>
        <w:autoSpaceDN w:val="0"/>
        <w:adjustRightInd w:val="0"/>
        <w:spacing w:after="0" w:line="240" w:lineRule="auto"/>
        <w:ind w:firstLine="540"/>
        <w:rPr>
          <w:rFonts w:ascii="ArialMT" w:hAnsi="ArialMT" w:cs="ArialMT"/>
          <w:sz w:val="26"/>
          <w:szCs w:val="26"/>
          <w:lang w:eastAsia="ru-RU"/>
        </w:rPr>
      </w:pPr>
      <w:r w:rsidRPr="006C07F4">
        <w:rPr>
          <w:rFonts w:ascii="Times New Roman" w:hAnsi="Times New Roman"/>
          <w:sz w:val="24"/>
          <w:szCs w:val="24"/>
          <w:u w:val="single"/>
          <w:lang w:eastAsia="ru-RU"/>
        </w:rPr>
        <w:t>Примечание 4:</w:t>
      </w:r>
      <w:r w:rsidRPr="006C07F4">
        <w:rPr>
          <w:rFonts w:ascii="Times New Roman"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081CBB" w:rsidRPr="006C07F4" w:rsidRDefault="00081CBB" w:rsidP="00443651">
      <w:pPr>
        <w:widowControl w:val="0"/>
        <w:autoSpaceDE w:val="0"/>
        <w:autoSpaceDN w:val="0"/>
        <w:adjustRightInd w:val="0"/>
        <w:spacing w:after="0" w:line="240" w:lineRule="auto"/>
        <w:rPr>
          <w:rFonts w:ascii="Times New Roman" w:hAnsi="Times New Roman"/>
          <w:sz w:val="24"/>
          <w:szCs w:val="24"/>
          <w:lang w:eastAsia="ru-RU"/>
        </w:rPr>
      </w:pPr>
    </w:p>
    <w:p w:rsidR="00081CBB" w:rsidRPr="006C07F4" w:rsidRDefault="00081CBB" w:rsidP="00443651">
      <w:pPr>
        <w:widowControl w:val="0"/>
        <w:autoSpaceDE w:val="0"/>
        <w:autoSpaceDN w:val="0"/>
        <w:adjustRightInd w:val="0"/>
        <w:spacing w:after="0" w:line="240" w:lineRule="auto"/>
        <w:rPr>
          <w:rFonts w:ascii="Times New Roman" w:hAnsi="Times New Roman"/>
          <w:sz w:val="24"/>
          <w:szCs w:val="24"/>
          <w:lang w:eastAsia="ru-RU"/>
        </w:rPr>
      </w:pPr>
      <w:r w:rsidRPr="006C07F4">
        <w:rPr>
          <w:rFonts w:ascii="Times New Roman" w:hAnsi="Times New Roman"/>
          <w:sz w:val="24"/>
          <w:szCs w:val="24"/>
          <w:lang w:eastAsia="ru-RU"/>
        </w:rPr>
        <w:t>Результат рассмотрения заявления прошу:</w:t>
      </w:r>
    </w:p>
    <w:p w:rsidR="00081CBB" w:rsidRPr="006C07F4" w:rsidRDefault="00081CBB" w:rsidP="00443651">
      <w:pPr>
        <w:widowControl w:val="0"/>
        <w:autoSpaceDE w:val="0"/>
        <w:autoSpaceDN w:val="0"/>
        <w:adjustRightInd w:val="0"/>
        <w:spacing w:after="0" w:line="240" w:lineRule="auto"/>
        <w:rPr>
          <w:rFonts w:ascii="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31"/>
      </w:tblGrid>
      <w:tr w:rsidR="00081CBB" w:rsidRPr="006C07F4" w:rsidTr="00C31C0C">
        <w:tc>
          <w:tcPr>
            <w:tcW w:w="534" w:type="dxa"/>
          </w:tcPr>
          <w:p w:rsidR="00081CBB" w:rsidRPr="006C07F4" w:rsidRDefault="00081CBB" w:rsidP="00C31C0C">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rsidR="00081CBB" w:rsidRPr="006C07F4" w:rsidRDefault="00081CBB" w:rsidP="00C31C0C">
            <w:pPr>
              <w:widowControl w:val="0"/>
              <w:autoSpaceDE w:val="0"/>
              <w:autoSpaceDN w:val="0"/>
              <w:adjustRightInd w:val="0"/>
              <w:spacing w:after="0" w:line="240" w:lineRule="auto"/>
              <w:rPr>
                <w:rFonts w:ascii="Times New Roman" w:hAnsi="Times New Roman"/>
                <w:sz w:val="24"/>
                <w:szCs w:val="24"/>
                <w:lang w:eastAsia="ru-RU"/>
              </w:rPr>
            </w:pPr>
            <w:r w:rsidRPr="006C07F4">
              <w:rPr>
                <w:rFonts w:ascii="Times New Roman" w:hAnsi="Times New Roman"/>
                <w:sz w:val="24"/>
                <w:szCs w:val="24"/>
                <w:lang w:eastAsia="ru-RU"/>
              </w:rPr>
              <w:t>выдать на руки в Администрации</w:t>
            </w:r>
          </w:p>
        </w:tc>
      </w:tr>
      <w:tr w:rsidR="00081CBB" w:rsidRPr="006C07F4" w:rsidTr="00C31C0C">
        <w:tc>
          <w:tcPr>
            <w:tcW w:w="534" w:type="dxa"/>
          </w:tcPr>
          <w:p w:rsidR="00081CBB" w:rsidRPr="006C07F4" w:rsidRDefault="00081CBB" w:rsidP="00C31C0C">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rsidR="00081CBB" w:rsidRPr="006C07F4" w:rsidRDefault="00081CBB" w:rsidP="00647EDB">
            <w:pPr>
              <w:widowControl w:val="0"/>
              <w:autoSpaceDE w:val="0"/>
              <w:autoSpaceDN w:val="0"/>
              <w:adjustRightInd w:val="0"/>
              <w:spacing w:after="0" w:line="240" w:lineRule="auto"/>
              <w:rPr>
                <w:rFonts w:ascii="Times New Roman" w:hAnsi="Times New Roman"/>
                <w:sz w:val="24"/>
                <w:szCs w:val="24"/>
                <w:lang w:eastAsia="ru-RU"/>
              </w:rPr>
            </w:pPr>
            <w:r w:rsidRPr="006C07F4">
              <w:rPr>
                <w:rFonts w:ascii="Times New Roman" w:hAnsi="Times New Roman"/>
                <w:sz w:val="24"/>
                <w:szCs w:val="24"/>
                <w:lang w:eastAsia="ru-RU"/>
              </w:rPr>
              <w:t xml:space="preserve">выдать на руки в МФЦ, расположенном по адресу:________________ </w:t>
            </w:r>
          </w:p>
        </w:tc>
      </w:tr>
      <w:tr w:rsidR="00081CBB" w:rsidRPr="006C07F4" w:rsidTr="00C31C0C">
        <w:tc>
          <w:tcPr>
            <w:tcW w:w="534" w:type="dxa"/>
          </w:tcPr>
          <w:p w:rsidR="00081CBB" w:rsidRPr="006C07F4" w:rsidRDefault="00081CBB" w:rsidP="00C31C0C">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rsidR="00081CBB" w:rsidRPr="006C07F4" w:rsidRDefault="00081CBB" w:rsidP="00C31C0C">
            <w:pPr>
              <w:widowControl w:val="0"/>
              <w:autoSpaceDE w:val="0"/>
              <w:autoSpaceDN w:val="0"/>
              <w:adjustRightInd w:val="0"/>
              <w:spacing w:after="0" w:line="240" w:lineRule="auto"/>
              <w:rPr>
                <w:rFonts w:ascii="Times New Roman" w:hAnsi="Times New Roman"/>
                <w:sz w:val="24"/>
                <w:szCs w:val="24"/>
                <w:lang w:eastAsia="ru-RU"/>
              </w:rPr>
            </w:pPr>
            <w:r w:rsidRPr="006C07F4">
              <w:rPr>
                <w:rFonts w:ascii="Times New Roman" w:hAnsi="Times New Roman"/>
                <w:sz w:val="24"/>
                <w:szCs w:val="24"/>
                <w:lang w:eastAsia="ru-RU"/>
              </w:rPr>
              <w:t>направить по почте по адресу:_________________________________</w:t>
            </w:r>
          </w:p>
        </w:tc>
      </w:tr>
      <w:tr w:rsidR="00081CBB" w:rsidRPr="006C07F4" w:rsidTr="00C31C0C">
        <w:trPr>
          <w:trHeight w:val="461"/>
        </w:trPr>
        <w:tc>
          <w:tcPr>
            <w:tcW w:w="534" w:type="dxa"/>
          </w:tcPr>
          <w:p w:rsidR="00081CBB" w:rsidRPr="006C07F4" w:rsidRDefault="00081CBB" w:rsidP="00C31C0C">
            <w:pPr>
              <w:widowControl w:val="0"/>
              <w:autoSpaceDE w:val="0"/>
              <w:autoSpaceDN w:val="0"/>
              <w:adjustRightInd w:val="0"/>
              <w:spacing w:after="0" w:line="240" w:lineRule="auto"/>
              <w:rPr>
                <w:rFonts w:ascii="Times New Roman" w:hAnsi="Times New Roman"/>
                <w:b/>
                <w:sz w:val="24"/>
                <w:szCs w:val="24"/>
                <w:lang w:eastAsia="ru-RU"/>
              </w:rPr>
            </w:pPr>
          </w:p>
        </w:tc>
        <w:tc>
          <w:tcPr>
            <w:tcW w:w="9531" w:type="dxa"/>
            <w:tcBorders>
              <w:top w:val="nil"/>
              <w:bottom w:val="nil"/>
              <w:right w:val="nil"/>
            </w:tcBorders>
            <w:vAlign w:val="center"/>
          </w:tcPr>
          <w:p w:rsidR="00081CBB" w:rsidRPr="006C07F4" w:rsidRDefault="00081CBB" w:rsidP="00C31C0C">
            <w:pPr>
              <w:widowControl w:val="0"/>
              <w:autoSpaceDE w:val="0"/>
              <w:autoSpaceDN w:val="0"/>
              <w:adjustRightInd w:val="0"/>
              <w:spacing w:after="0" w:line="240" w:lineRule="auto"/>
              <w:rPr>
                <w:rFonts w:ascii="Times New Roman" w:hAnsi="Times New Roman"/>
                <w:sz w:val="24"/>
                <w:szCs w:val="24"/>
                <w:lang w:eastAsia="ru-RU"/>
              </w:rPr>
            </w:pPr>
            <w:r w:rsidRPr="006C07F4">
              <w:rPr>
                <w:rFonts w:ascii="Times New Roman" w:hAnsi="Times New Roman"/>
                <w:sz w:val="24"/>
                <w:szCs w:val="24"/>
                <w:lang w:eastAsia="ru-RU"/>
              </w:rPr>
              <w:t>направить в электронной форме в личный кабинет на ПГУ ЛО/ЕПГУ</w:t>
            </w:r>
          </w:p>
        </w:tc>
      </w:tr>
    </w:tbl>
    <w:p w:rsidR="00081CBB" w:rsidRPr="006C07F4" w:rsidRDefault="00081CBB" w:rsidP="00443651">
      <w:pPr>
        <w:widowControl w:val="0"/>
        <w:autoSpaceDE w:val="0"/>
        <w:autoSpaceDN w:val="0"/>
        <w:adjustRightInd w:val="0"/>
        <w:spacing w:after="0" w:line="240" w:lineRule="auto"/>
        <w:rPr>
          <w:rFonts w:ascii="Times New Roman" w:hAnsi="Times New Roman"/>
          <w:sz w:val="20"/>
          <w:szCs w:val="20"/>
          <w:lang w:eastAsia="ru-RU"/>
        </w:rPr>
      </w:pPr>
    </w:p>
    <w:p w:rsidR="00081CBB" w:rsidRPr="006C07F4" w:rsidRDefault="00081CBB" w:rsidP="00443651">
      <w:pPr>
        <w:widowControl w:val="0"/>
        <w:autoSpaceDE w:val="0"/>
        <w:autoSpaceDN w:val="0"/>
        <w:adjustRightInd w:val="0"/>
        <w:spacing w:after="0" w:line="240" w:lineRule="auto"/>
        <w:rPr>
          <w:rFonts w:ascii="Times New Roman" w:hAnsi="Times New Roman"/>
          <w:sz w:val="20"/>
          <w:szCs w:val="20"/>
          <w:lang w:eastAsia="ru-RU"/>
        </w:rPr>
      </w:pPr>
      <w:r w:rsidRPr="006C07F4">
        <w:rPr>
          <w:rFonts w:ascii="Times New Roman" w:hAnsi="Times New Roman"/>
          <w:sz w:val="20"/>
          <w:szCs w:val="20"/>
          <w:lang w:eastAsia="ru-RU"/>
        </w:rPr>
        <w:t>«__» _________ 20__ год</w:t>
      </w:r>
    </w:p>
    <w:p w:rsidR="00081CBB" w:rsidRPr="006C07F4" w:rsidRDefault="00081CBB" w:rsidP="00443651">
      <w:pPr>
        <w:widowControl w:val="0"/>
        <w:autoSpaceDE w:val="0"/>
        <w:autoSpaceDN w:val="0"/>
        <w:adjustRightInd w:val="0"/>
        <w:spacing w:after="0" w:line="240" w:lineRule="auto"/>
        <w:rPr>
          <w:rFonts w:ascii="Times New Roman" w:hAnsi="Times New Roman"/>
          <w:sz w:val="20"/>
          <w:szCs w:val="20"/>
          <w:lang w:eastAsia="ru-RU"/>
        </w:rPr>
      </w:pPr>
    </w:p>
    <w:p w:rsidR="00081CBB" w:rsidRPr="006C07F4" w:rsidRDefault="00081CBB" w:rsidP="00443651">
      <w:pPr>
        <w:widowControl w:val="0"/>
        <w:autoSpaceDE w:val="0"/>
        <w:autoSpaceDN w:val="0"/>
        <w:adjustRightInd w:val="0"/>
        <w:spacing w:after="0" w:line="240" w:lineRule="auto"/>
        <w:rPr>
          <w:rFonts w:ascii="Times New Roman" w:hAnsi="Times New Roman"/>
          <w:sz w:val="20"/>
          <w:szCs w:val="20"/>
          <w:lang w:eastAsia="ru-RU"/>
        </w:rPr>
      </w:pPr>
      <w:r w:rsidRPr="006C07F4">
        <w:rPr>
          <w:rFonts w:ascii="Times New Roman" w:hAnsi="Times New Roman"/>
          <w:sz w:val="20"/>
          <w:szCs w:val="20"/>
          <w:lang w:eastAsia="ru-RU"/>
        </w:rPr>
        <w:t xml:space="preserve">    ________________   ____________________________________</w:t>
      </w:r>
    </w:p>
    <w:p w:rsidR="00081CBB" w:rsidRPr="006C07F4" w:rsidRDefault="00081CBB" w:rsidP="00443651">
      <w:pPr>
        <w:widowControl w:val="0"/>
        <w:autoSpaceDE w:val="0"/>
        <w:autoSpaceDN w:val="0"/>
        <w:adjustRightInd w:val="0"/>
        <w:spacing w:after="0" w:line="240" w:lineRule="auto"/>
        <w:rPr>
          <w:rFonts w:ascii="Courier New" w:hAnsi="Courier New" w:cs="Courier New"/>
          <w:sz w:val="20"/>
          <w:szCs w:val="20"/>
          <w:lang w:eastAsia="ru-RU"/>
        </w:rPr>
      </w:pPr>
      <w:r w:rsidRPr="006C07F4">
        <w:rPr>
          <w:rFonts w:ascii="Times New Roman" w:hAnsi="Times New Roman"/>
          <w:i/>
          <w:sz w:val="20"/>
          <w:szCs w:val="20"/>
          <w:lang w:eastAsia="ru-RU"/>
        </w:rPr>
        <w:t>(подпись заявителя)    Ф.И.О. заявителя</w:t>
      </w:r>
    </w:p>
    <w:p w:rsidR="00081CBB" w:rsidRPr="006C07F4" w:rsidRDefault="00081CBB" w:rsidP="00443651">
      <w:pPr>
        <w:widowControl w:val="0"/>
        <w:autoSpaceDE w:val="0"/>
        <w:autoSpaceDN w:val="0"/>
        <w:spacing w:after="0" w:line="240" w:lineRule="auto"/>
        <w:jc w:val="both"/>
        <w:rPr>
          <w:rFonts w:ascii="Courier New" w:hAnsi="Courier New" w:cs="Courier New"/>
          <w:sz w:val="20"/>
          <w:szCs w:val="20"/>
          <w:lang w:eastAsia="ru-RU"/>
        </w:rPr>
      </w:pPr>
    </w:p>
    <w:p w:rsidR="00081CBB" w:rsidRPr="006C07F4" w:rsidRDefault="00081CBB" w:rsidP="00443651">
      <w:pPr>
        <w:widowControl w:val="0"/>
        <w:autoSpaceDE w:val="0"/>
        <w:autoSpaceDN w:val="0"/>
        <w:spacing w:after="0" w:line="240" w:lineRule="auto"/>
        <w:jc w:val="center"/>
        <w:rPr>
          <w:rFonts w:ascii="Times New Roman" w:hAnsi="Times New Roman"/>
          <w:sz w:val="24"/>
          <w:szCs w:val="24"/>
          <w:lang w:eastAsia="ru-RU"/>
        </w:rPr>
      </w:pPr>
    </w:p>
    <w:p w:rsidR="00081CBB" w:rsidRPr="006C07F4" w:rsidRDefault="00081CBB" w:rsidP="00443651">
      <w:pPr>
        <w:widowControl w:val="0"/>
        <w:autoSpaceDE w:val="0"/>
        <w:autoSpaceDN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Согласие на обработку персональных данных</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Я, _______________________________________________________________________________,</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           (фамилия, имя, отчество субъекта персональных данных)</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в  соответствии  с </w:t>
      </w:r>
      <w:hyperlink r:id="rId24" w:history="1">
        <w:r w:rsidRPr="006C07F4">
          <w:rPr>
            <w:rFonts w:ascii="Times New Roman" w:hAnsi="Times New Roman"/>
            <w:sz w:val="24"/>
            <w:szCs w:val="24"/>
            <w:lang w:eastAsia="ru-RU"/>
          </w:rPr>
          <w:t>п. 4 ст. 9</w:t>
        </w:r>
      </w:hyperlink>
      <w:r w:rsidRPr="006C07F4">
        <w:rPr>
          <w:rFonts w:ascii="Times New Roman" w:hAnsi="Times New Roman"/>
          <w:sz w:val="24"/>
          <w:szCs w:val="24"/>
          <w:lang w:eastAsia="ru-RU"/>
        </w:rPr>
        <w:t xml:space="preserve"> Федерального закона  от  27.07.2006  № 152-ФЗ</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«О персональных данных», зарегистрирован(а) по адресу: ______________________________,</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документ, удостоверяющий личность: _______________________________________________,</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     (наименование документа, №, сведения о дате выдачи документа и выдавшем его органе)</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(Вариант: _______________________________________________________________________,</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        (фамилия, имя, отчество представителя субъекта персональных данных)</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зарегистрирован ______ по адресу: __________________________________________________,</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документ, удостоверяющий личность: _______________________________________________,</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                               (наименование документа, №, сведения о дате</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                                  выдачи документа и выдавшем его органе)</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Доверенность от «__» ______ _____ г. № ____ (или реквизиты иного документа,</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подтверждающего полномочия представителя))</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в целях ___________________________________________________________________________</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                        (указать цель обработки данных)</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даю согласие _____________________________________________________________________,</w:t>
      </w:r>
    </w:p>
    <w:p w:rsidR="00081CBB" w:rsidRPr="006C07F4" w:rsidRDefault="00081CBB" w:rsidP="00A91503">
      <w:pPr>
        <w:widowControl w:val="0"/>
        <w:autoSpaceDE w:val="0"/>
        <w:autoSpaceDN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(указать наименование лица, получающего согласие субъекта                                    персональных данных)</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находящемуся по адресу: __________________________________________________________,</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на обработку моих персональных данных, а именно: ___________________________________,</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25" w:history="1">
        <w:r w:rsidRPr="006C07F4">
          <w:rPr>
            <w:rFonts w:ascii="Times New Roman" w:hAnsi="Times New Roman"/>
            <w:sz w:val="24"/>
            <w:szCs w:val="24"/>
            <w:lang w:eastAsia="ru-RU"/>
          </w:rPr>
          <w:t>п.  3  ст. 3</w:t>
        </w:r>
      </w:hyperlink>
      <w:r w:rsidRPr="006C07F4">
        <w:rPr>
          <w:rFonts w:ascii="Times New Roman" w:hAnsi="Times New Roman"/>
          <w:sz w:val="24"/>
          <w:szCs w:val="24"/>
          <w:lang w:eastAsia="ru-RU"/>
        </w:rPr>
        <w:t xml:space="preserve"> Федерального закона от 27.07.2006 № 152-ФЗ «О персональных данных».</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    Настоящее  согласие  действует  со  дня  его подписания до дня отзыва в письменной форме.</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    «__» ______________ ____ г.</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Субъект персональных данных:</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_______________/____________________</w:t>
      </w:r>
    </w:p>
    <w:p w:rsidR="00081CBB" w:rsidRPr="006C07F4" w:rsidRDefault="00081CBB" w:rsidP="00443651">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   (подпись)         (Ф.И.О.)</w:t>
      </w:r>
    </w:p>
    <w:p w:rsidR="00081CBB" w:rsidRPr="006C07F4" w:rsidRDefault="00081CBB" w:rsidP="00443651">
      <w:pPr>
        <w:jc w:val="center"/>
        <w:rPr>
          <w:rFonts w:ascii="Times New Roman" w:hAnsi="Times New Roman"/>
          <w:sz w:val="24"/>
          <w:szCs w:val="24"/>
          <w:lang w:eastAsia="ru-RU"/>
        </w:rPr>
        <w:sectPr w:rsidR="00081CBB" w:rsidRPr="006C07F4" w:rsidSect="004D120B">
          <w:pgSz w:w="11906" w:h="16838"/>
          <w:pgMar w:top="1134" w:right="850" w:bottom="1134" w:left="1134" w:header="708" w:footer="708" w:gutter="0"/>
          <w:cols w:space="708"/>
          <w:titlePg/>
          <w:docGrid w:linePitch="360"/>
        </w:sectPr>
      </w:pPr>
    </w:p>
    <w:p w:rsidR="00081CBB" w:rsidRPr="006C07F4" w:rsidRDefault="00081CBB" w:rsidP="00523C4F">
      <w:pPr>
        <w:widowControl w:val="0"/>
        <w:autoSpaceDE w:val="0"/>
        <w:autoSpaceDN w:val="0"/>
        <w:spacing w:after="0" w:line="240" w:lineRule="auto"/>
        <w:jc w:val="right"/>
        <w:outlineLvl w:val="1"/>
        <w:rPr>
          <w:rFonts w:ascii="Times New Roman" w:hAnsi="Times New Roman"/>
          <w:sz w:val="24"/>
          <w:szCs w:val="24"/>
          <w:lang w:eastAsia="ru-RU"/>
        </w:rPr>
      </w:pPr>
      <w:r w:rsidRPr="006C07F4">
        <w:rPr>
          <w:rFonts w:ascii="Times New Roman" w:hAnsi="Times New Roman"/>
          <w:sz w:val="24"/>
          <w:szCs w:val="24"/>
          <w:lang w:eastAsia="ru-RU"/>
        </w:rPr>
        <w:t>Приложение 2</w:t>
      </w:r>
    </w:p>
    <w:p w:rsidR="00081CBB" w:rsidRPr="006C07F4" w:rsidRDefault="00081CBB" w:rsidP="00412456">
      <w:pPr>
        <w:widowControl w:val="0"/>
        <w:autoSpaceDE w:val="0"/>
        <w:autoSpaceDN w:val="0"/>
        <w:spacing w:after="0" w:line="240" w:lineRule="auto"/>
        <w:jc w:val="right"/>
        <w:outlineLvl w:val="1"/>
        <w:rPr>
          <w:rFonts w:ascii="Times New Roman" w:hAnsi="Times New Roman"/>
          <w:sz w:val="24"/>
          <w:szCs w:val="24"/>
          <w:lang w:eastAsia="ru-RU"/>
        </w:rPr>
      </w:pPr>
      <w:r w:rsidRPr="006C07F4">
        <w:rPr>
          <w:rFonts w:ascii="Times New Roman" w:hAnsi="Times New Roman"/>
          <w:sz w:val="24"/>
          <w:szCs w:val="24"/>
          <w:lang w:eastAsia="ru-RU"/>
        </w:rPr>
        <w:t>к административному регламенту</w:t>
      </w:r>
    </w:p>
    <w:p w:rsidR="00081CBB" w:rsidRPr="006C07F4" w:rsidRDefault="00081CBB" w:rsidP="00523C4F">
      <w:pPr>
        <w:widowControl w:val="0"/>
        <w:autoSpaceDE w:val="0"/>
        <w:autoSpaceDN w:val="0"/>
        <w:spacing w:after="0" w:line="240" w:lineRule="auto"/>
        <w:rPr>
          <w:rFonts w:cs="Calibri"/>
          <w:szCs w:val="20"/>
          <w:lang w:eastAsia="ru-RU"/>
        </w:rPr>
      </w:pP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523C4F">
      <w:pPr>
        <w:widowControl w:val="0"/>
        <w:autoSpaceDE w:val="0"/>
        <w:autoSpaceDN w:val="0"/>
        <w:spacing w:after="0" w:line="240" w:lineRule="auto"/>
        <w:jc w:val="both"/>
        <w:rPr>
          <w:rFonts w:ascii="Times New Roman" w:hAnsi="Times New Roman"/>
          <w:sz w:val="20"/>
          <w:szCs w:val="20"/>
          <w:lang w:eastAsia="ru-RU"/>
        </w:rPr>
      </w:pPr>
      <w:r w:rsidRPr="006C07F4">
        <w:rPr>
          <w:rFonts w:ascii="Courier New" w:hAnsi="Courier New" w:cs="Courier New"/>
          <w:sz w:val="20"/>
          <w:szCs w:val="20"/>
          <w:lang w:eastAsia="ru-RU"/>
        </w:rPr>
        <w:t xml:space="preserve">                                               (</w:t>
      </w:r>
      <w:r w:rsidRPr="006C07F4">
        <w:rPr>
          <w:rFonts w:ascii="Times New Roman" w:hAnsi="Times New Roman"/>
          <w:sz w:val="20"/>
          <w:szCs w:val="20"/>
          <w:lang w:eastAsia="ru-RU"/>
        </w:rPr>
        <w:t>контактные данные заявителя адрес, телефон)</w:t>
      </w:r>
    </w:p>
    <w:p w:rsidR="00081CBB" w:rsidRPr="006C07F4" w:rsidRDefault="00081CBB" w:rsidP="00523C4F">
      <w:pPr>
        <w:widowControl w:val="0"/>
        <w:autoSpaceDE w:val="0"/>
        <w:autoSpaceDN w:val="0"/>
        <w:spacing w:after="0" w:line="240" w:lineRule="auto"/>
        <w:jc w:val="both"/>
        <w:rPr>
          <w:rFonts w:ascii="Times New Roman" w:hAnsi="Times New Roman"/>
          <w:sz w:val="24"/>
          <w:szCs w:val="24"/>
          <w:lang w:eastAsia="ru-RU"/>
        </w:rPr>
      </w:pPr>
    </w:p>
    <w:p w:rsidR="00081CBB" w:rsidRPr="006C07F4" w:rsidRDefault="00081CBB" w:rsidP="00F40576">
      <w:pPr>
        <w:widowControl w:val="0"/>
        <w:autoSpaceDE w:val="0"/>
        <w:autoSpaceDN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РЕШЕНИЕ</w:t>
      </w:r>
    </w:p>
    <w:p w:rsidR="00081CBB" w:rsidRPr="006C07F4" w:rsidRDefault="00081CBB" w:rsidP="00F40576">
      <w:pPr>
        <w:widowControl w:val="0"/>
        <w:autoSpaceDE w:val="0"/>
        <w:autoSpaceDN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(постановление, распоряжение и т.п.)</w:t>
      </w:r>
    </w:p>
    <w:p w:rsidR="00081CBB" w:rsidRPr="006C07F4" w:rsidRDefault="00081CBB" w:rsidP="00F40576">
      <w:pPr>
        <w:widowControl w:val="0"/>
        <w:autoSpaceDE w:val="0"/>
        <w:autoSpaceDN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О предварительном согласовании предоставления земельного участка, на котором расположен гараж</w:t>
      </w: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p>
    <w:p w:rsidR="00081CBB" w:rsidRPr="006C07F4" w:rsidRDefault="00081CBB" w:rsidP="00523C4F">
      <w:pPr>
        <w:widowControl w:val="0"/>
        <w:autoSpaceDE w:val="0"/>
        <w:autoSpaceDN w:val="0"/>
        <w:spacing w:after="0" w:line="240" w:lineRule="auto"/>
        <w:jc w:val="both"/>
        <w:rPr>
          <w:rFonts w:ascii="Courier New" w:hAnsi="Courier New" w:cs="Courier New"/>
          <w:sz w:val="20"/>
          <w:szCs w:val="20"/>
          <w:lang w:eastAsia="ru-RU"/>
        </w:rPr>
      </w:pPr>
    </w:p>
    <w:p w:rsidR="00081CBB" w:rsidRPr="006C07F4" w:rsidRDefault="00081CBB" w:rsidP="00523C4F">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Глава Администрации                                                                     ____________________________</w:t>
      </w:r>
    </w:p>
    <w:p w:rsidR="00081CBB" w:rsidRPr="006C07F4" w:rsidRDefault="00081CBB" w:rsidP="00523C4F">
      <w:pPr>
        <w:rPr>
          <w:rFonts w:ascii="Courier New" w:hAnsi="Courier New" w:cs="Courier New"/>
          <w:sz w:val="20"/>
          <w:szCs w:val="20"/>
          <w:lang w:eastAsia="ru-RU"/>
        </w:rPr>
      </w:pPr>
    </w:p>
    <w:p w:rsidR="00081CBB" w:rsidRPr="006C07F4" w:rsidRDefault="00081CBB" w:rsidP="00F40576">
      <w:pPr>
        <w:widowControl w:val="0"/>
        <w:autoSpaceDE w:val="0"/>
        <w:autoSpaceDN w:val="0"/>
        <w:spacing w:after="0" w:line="240" w:lineRule="auto"/>
        <w:jc w:val="right"/>
        <w:outlineLvl w:val="1"/>
        <w:rPr>
          <w:rFonts w:cs="Calibri"/>
          <w:szCs w:val="20"/>
          <w:lang w:eastAsia="ru-RU"/>
        </w:rPr>
      </w:pPr>
    </w:p>
    <w:p w:rsidR="00081CBB" w:rsidRPr="006C07F4" w:rsidRDefault="00081CBB" w:rsidP="00F40576">
      <w:pPr>
        <w:widowControl w:val="0"/>
        <w:autoSpaceDE w:val="0"/>
        <w:autoSpaceDN w:val="0"/>
        <w:spacing w:after="0" w:line="240" w:lineRule="auto"/>
        <w:jc w:val="right"/>
        <w:outlineLvl w:val="1"/>
        <w:rPr>
          <w:rFonts w:cs="Calibri"/>
          <w:szCs w:val="20"/>
          <w:lang w:eastAsia="ru-RU"/>
        </w:rPr>
      </w:pPr>
    </w:p>
    <w:p w:rsidR="00081CBB" w:rsidRPr="006C07F4" w:rsidRDefault="00081CBB" w:rsidP="00F40576">
      <w:pPr>
        <w:widowControl w:val="0"/>
        <w:autoSpaceDE w:val="0"/>
        <w:autoSpaceDN w:val="0"/>
        <w:spacing w:after="0" w:line="240" w:lineRule="auto"/>
        <w:jc w:val="right"/>
        <w:outlineLvl w:val="1"/>
        <w:rPr>
          <w:rFonts w:cs="Calibri"/>
          <w:szCs w:val="20"/>
          <w:lang w:eastAsia="ru-RU"/>
        </w:rPr>
      </w:pPr>
    </w:p>
    <w:p w:rsidR="00081CBB" w:rsidRPr="006C07F4" w:rsidRDefault="00081CBB" w:rsidP="00F40576">
      <w:pPr>
        <w:widowControl w:val="0"/>
        <w:autoSpaceDE w:val="0"/>
        <w:autoSpaceDN w:val="0"/>
        <w:spacing w:after="0" w:line="240" w:lineRule="auto"/>
        <w:jc w:val="right"/>
        <w:outlineLvl w:val="1"/>
        <w:rPr>
          <w:rFonts w:cs="Calibri"/>
          <w:szCs w:val="20"/>
          <w:lang w:eastAsia="ru-RU"/>
        </w:rPr>
      </w:pPr>
    </w:p>
    <w:p w:rsidR="00081CBB" w:rsidRPr="006C07F4" w:rsidRDefault="00081CBB" w:rsidP="00F40576">
      <w:pPr>
        <w:widowControl w:val="0"/>
        <w:autoSpaceDE w:val="0"/>
        <w:autoSpaceDN w:val="0"/>
        <w:spacing w:after="0" w:line="240" w:lineRule="auto"/>
        <w:jc w:val="right"/>
        <w:outlineLvl w:val="1"/>
        <w:rPr>
          <w:rFonts w:cs="Calibri"/>
          <w:szCs w:val="20"/>
          <w:lang w:eastAsia="ru-RU"/>
        </w:rPr>
        <w:sectPr w:rsidR="00081CBB" w:rsidRPr="006C07F4" w:rsidSect="004D120B">
          <w:pgSz w:w="11906" w:h="16838"/>
          <w:pgMar w:top="1134" w:right="850" w:bottom="1134" w:left="1134" w:header="708" w:footer="708" w:gutter="0"/>
          <w:cols w:space="708"/>
          <w:titlePg/>
          <w:docGrid w:linePitch="360"/>
        </w:sectPr>
      </w:pPr>
    </w:p>
    <w:p w:rsidR="00081CBB" w:rsidRPr="006C07F4" w:rsidRDefault="00081CBB" w:rsidP="00F40576">
      <w:pPr>
        <w:widowControl w:val="0"/>
        <w:autoSpaceDE w:val="0"/>
        <w:autoSpaceDN w:val="0"/>
        <w:spacing w:after="0" w:line="240" w:lineRule="auto"/>
        <w:jc w:val="right"/>
        <w:outlineLvl w:val="1"/>
        <w:rPr>
          <w:rFonts w:ascii="Times New Roman" w:hAnsi="Times New Roman"/>
          <w:sz w:val="24"/>
          <w:szCs w:val="24"/>
          <w:lang w:eastAsia="ru-RU"/>
        </w:rPr>
      </w:pPr>
      <w:r w:rsidRPr="006C07F4">
        <w:rPr>
          <w:rFonts w:ascii="Times New Roman" w:hAnsi="Times New Roman"/>
          <w:sz w:val="24"/>
          <w:szCs w:val="24"/>
          <w:lang w:eastAsia="ru-RU"/>
        </w:rPr>
        <w:t>Приложение 3</w:t>
      </w:r>
    </w:p>
    <w:p w:rsidR="00081CBB" w:rsidRPr="006C07F4" w:rsidRDefault="00081CBB" w:rsidP="00412456">
      <w:pPr>
        <w:widowControl w:val="0"/>
        <w:autoSpaceDE w:val="0"/>
        <w:autoSpaceDN w:val="0"/>
        <w:spacing w:after="0" w:line="240" w:lineRule="auto"/>
        <w:jc w:val="right"/>
        <w:outlineLvl w:val="1"/>
        <w:rPr>
          <w:rFonts w:ascii="Times New Roman" w:hAnsi="Times New Roman"/>
          <w:sz w:val="24"/>
          <w:szCs w:val="24"/>
          <w:lang w:eastAsia="ru-RU"/>
        </w:rPr>
      </w:pPr>
      <w:r w:rsidRPr="006C07F4">
        <w:rPr>
          <w:rFonts w:ascii="Times New Roman" w:hAnsi="Times New Roman"/>
          <w:sz w:val="24"/>
          <w:szCs w:val="24"/>
          <w:lang w:eastAsia="ru-RU"/>
        </w:rPr>
        <w:t>к административному регламенту</w:t>
      </w:r>
    </w:p>
    <w:p w:rsidR="00081CBB" w:rsidRPr="006C07F4" w:rsidRDefault="00081CBB" w:rsidP="00F40576">
      <w:pPr>
        <w:widowControl w:val="0"/>
        <w:autoSpaceDE w:val="0"/>
        <w:autoSpaceDN w:val="0"/>
        <w:spacing w:after="0" w:line="240" w:lineRule="auto"/>
        <w:rPr>
          <w:rFonts w:cs="Calibri"/>
          <w:szCs w:val="20"/>
          <w:lang w:eastAsia="ru-RU"/>
        </w:rPr>
      </w:pPr>
    </w:p>
    <w:p w:rsidR="00081CBB" w:rsidRPr="006C07F4" w:rsidRDefault="00081CBB" w:rsidP="00F40576">
      <w:pPr>
        <w:widowControl w:val="0"/>
        <w:autoSpaceDE w:val="0"/>
        <w:autoSpaceDN w:val="0"/>
        <w:spacing w:after="0" w:line="240" w:lineRule="auto"/>
        <w:rPr>
          <w:rFonts w:cs="Calibri"/>
          <w:szCs w:val="20"/>
          <w:lang w:eastAsia="ru-RU"/>
        </w:rPr>
      </w:pP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412456">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w:t>
      </w:r>
      <w:r w:rsidRPr="006C07F4">
        <w:rPr>
          <w:rFonts w:ascii="Times New Roman" w:hAnsi="Times New Roman"/>
          <w:sz w:val="20"/>
          <w:szCs w:val="20"/>
          <w:lang w:eastAsia="ru-RU"/>
        </w:rPr>
        <w:t>(контактные данные заявителя адрес, телефон)</w:t>
      </w:r>
    </w:p>
    <w:p w:rsidR="00081CBB" w:rsidRPr="006C07F4" w:rsidRDefault="00081CBB" w:rsidP="00F40576">
      <w:pPr>
        <w:widowControl w:val="0"/>
        <w:autoSpaceDE w:val="0"/>
        <w:autoSpaceDN w:val="0"/>
        <w:spacing w:after="0" w:line="240" w:lineRule="auto"/>
        <w:jc w:val="center"/>
        <w:rPr>
          <w:rFonts w:ascii="Courier New" w:hAnsi="Courier New" w:cs="Courier New"/>
          <w:sz w:val="20"/>
          <w:szCs w:val="20"/>
          <w:lang w:eastAsia="ru-RU"/>
        </w:rPr>
      </w:pPr>
    </w:p>
    <w:p w:rsidR="00081CBB" w:rsidRPr="006C07F4" w:rsidRDefault="00081CBB" w:rsidP="00F40576">
      <w:pPr>
        <w:widowControl w:val="0"/>
        <w:autoSpaceDE w:val="0"/>
        <w:autoSpaceDN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РЕШЕНИЕ</w:t>
      </w:r>
    </w:p>
    <w:p w:rsidR="00081CBB" w:rsidRPr="006C07F4" w:rsidRDefault="00081CBB" w:rsidP="00F40576">
      <w:pPr>
        <w:widowControl w:val="0"/>
        <w:autoSpaceDE w:val="0"/>
        <w:autoSpaceDN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 xml:space="preserve">о возврате заявления о предварительном согласовании предоставления </w:t>
      </w:r>
    </w:p>
    <w:p w:rsidR="00081CBB" w:rsidRPr="006C07F4" w:rsidRDefault="00081CBB" w:rsidP="00F40576">
      <w:pPr>
        <w:widowControl w:val="0"/>
        <w:autoSpaceDE w:val="0"/>
        <w:autoSpaceDN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земельного участка, на котором расположен гараж</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p>
    <w:p w:rsidR="00081CBB" w:rsidRPr="006C07F4" w:rsidRDefault="00081CBB" w:rsidP="00412456">
      <w:pPr>
        <w:widowControl w:val="0"/>
        <w:autoSpaceDE w:val="0"/>
        <w:autoSpaceDN w:val="0"/>
        <w:spacing w:after="0" w:line="240" w:lineRule="auto"/>
        <w:jc w:val="center"/>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412456">
      <w:pPr>
        <w:widowControl w:val="0"/>
        <w:autoSpaceDE w:val="0"/>
        <w:autoSpaceDN w:val="0"/>
        <w:spacing w:after="0" w:line="240" w:lineRule="auto"/>
        <w:jc w:val="center"/>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412456">
      <w:pPr>
        <w:widowControl w:val="0"/>
        <w:autoSpaceDE w:val="0"/>
        <w:autoSpaceDN w:val="0"/>
        <w:spacing w:after="0" w:line="240" w:lineRule="auto"/>
        <w:jc w:val="center"/>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412456">
      <w:pPr>
        <w:widowControl w:val="0"/>
        <w:autoSpaceDE w:val="0"/>
        <w:autoSpaceDN w:val="0"/>
        <w:spacing w:after="0" w:line="240" w:lineRule="auto"/>
        <w:jc w:val="center"/>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412456">
      <w:pPr>
        <w:widowControl w:val="0"/>
        <w:autoSpaceDE w:val="0"/>
        <w:autoSpaceDN w:val="0"/>
        <w:spacing w:after="0" w:line="240" w:lineRule="auto"/>
        <w:jc w:val="center"/>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p>
    <w:p w:rsidR="00081CBB" w:rsidRPr="006C07F4" w:rsidRDefault="00081CBB" w:rsidP="00412456">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Глава Администрации                                                                     ____________________________</w:t>
      </w:r>
    </w:p>
    <w:p w:rsidR="00081CBB" w:rsidRPr="006C07F4" w:rsidRDefault="00081CBB" w:rsidP="00F40576">
      <w:pPr>
        <w:widowControl w:val="0"/>
        <w:autoSpaceDE w:val="0"/>
        <w:autoSpaceDN w:val="0"/>
        <w:spacing w:after="0" w:line="240" w:lineRule="auto"/>
        <w:jc w:val="right"/>
        <w:outlineLvl w:val="1"/>
        <w:rPr>
          <w:rFonts w:cs="Calibri"/>
          <w:szCs w:val="20"/>
          <w:lang w:eastAsia="ru-RU"/>
        </w:rPr>
      </w:pPr>
    </w:p>
    <w:p w:rsidR="00081CBB" w:rsidRPr="006C07F4" w:rsidRDefault="00081CBB" w:rsidP="00F40576">
      <w:pPr>
        <w:widowControl w:val="0"/>
        <w:autoSpaceDE w:val="0"/>
        <w:autoSpaceDN w:val="0"/>
        <w:spacing w:after="0" w:line="240" w:lineRule="auto"/>
        <w:jc w:val="right"/>
        <w:outlineLvl w:val="1"/>
        <w:rPr>
          <w:rFonts w:cs="Calibri"/>
          <w:szCs w:val="20"/>
          <w:lang w:eastAsia="ru-RU"/>
        </w:rPr>
      </w:pPr>
    </w:p>
    <w:p w:rsidR="00081CBB" w:rsidRPr="006C07F4" w:rsidRDefault="00081CBB" w:rsidP="00F40576">
      <w:pPr>
        <w:widowControl w:val="0"/>
        <w:autoSpaceDE w:val="0"/>
        <w:autoSpaceDN w:val="0"/>
        <w:spacing w:after="0" w:line="240" w:lineRule="auto"/>
        <w:jc w:val="right"/>
        <w:outlineLvl w:val="1"/>
        <w:rPr>
          <w:rFonts w:cs="Calibri"/>
          <w:szCs w:val="20"/>
          <w:lang w:eastAsia="ru-RU"/>
        </w:rPr>
      </w:pPr>
    </w:p>
    <w:p w:rsidR="00081CBB" w:rsidRPr="006C07F4" w:rsidRDefault="00081CBB" w:rsidP="00F40576">
      <w:pPr>
        <w:widowControl w:val="0"/>
        <w:autoSpaceDE w:val="0"/>
        <w:autoSpaceDN w:val="0"/>
        <w:spacing w:after="0" w:line="240" w:lineRule="auto"/>
        <w:jc w:val="right"/>
        <w:outlineLvl w:val="1"/>
        <w:rPr>
          <w:rFonts w:cs="Calibri"/>
          <w:szCs w:val="20"/>
          <w:lang w:eastAsia="ru-RU"/>
        </w:rPr>
      </w:pPr>
    </w:p>
    <w:p w:rsidR="00081CBB" w:rsidRPr="006C07F4" w:rsidRDefault="00081CBB" w:rsidP="00F40576">
      <w:pPr>
        <w:widowControl w:val="0"/>
        <w:autoSpaceDE w:val="0"/>
        <w:autoSpaceDN w:val="0"/>
        <w:spacing w:after="0" w:line="240" w:lineRule="auto"/>
        <w:jc w:val="right"/>
        <w:outlineLvl w:val="1"/>
        <w:rPr>
          <w:rFonts w:cs="Calibri"/>
          <w:szCs w:val="20"/>
          <w:lang w:eastAsia="ru-RU"/>
        </w:rPr>
        <w:sectPr w:rsidR="00081CBB" w:rsidRPr="006C07F4" w:rsidSect="004D120B">
          <w:pgSz w:w="11906" w:h="16838"/>
          <w:pgMar w:top="1134" w:right="850" w:bottom="1134" w:left="1134" w:header="708" w:footer="708" w:gutter="0"/>
          <w:cols w:space="708"/>
          <w:titlePg/>
          <w:docGrid w:linePitch="360"/>
        </w:sectPr>
      </w:pPr>
    </w:p>
    <w:p w:rsidR="00081CBB" w:rsidRPr="006C07F4" w:rsidRDefault="00081CBB" w:rsidP="00F40576">
      <w:pPr>
        <w:widowControl w:val="0"/>
        <w:autoSpaceDE w:val="0"/>
        <w:autoSpaceDN w:val="0"/>
        <w:spacing w:after="0" w:line="240" w:lineRule="auto"/>
        <w:jc w:val="right"/>
        <w:outlineLvl w:val="1"/>
        <w:rPr>
          <w:rFonts w:ascii="Times New Roman" w:hAnsi="Times New Roman"/>
          <w:sz w:val="24"/>
          <w:szCs w:val="24"/>
          <w:lang w:eastAsia="ru-RU"/>
        </w:rPr>
      </w:pPr>
      <w:r w:rsidRPr="006C07F4">
        <w:rPr>
          <w:rFonts w:ascii="Times New Roman" w:hAnsi="Times New Roman"/>
          <w:sz w:val="24"/>
          <w:szCs w:val="24"/>
          <w:lang w:eastAsia="ru-RU"/>
        </w:rPr>
        <w:t>Приложение 4</w:t>
      </w:r>
    </w:p>
    <w:p w:rsidR="00081CBB" w:rsidRPr="006C07F4" w:rsidRDefault="00081CBB" w:rsidP="00F40576">
      <w:pPr>
        <w:widowControl w:val="0"/>
        <w:autoSpaceDE w:val="0"/>
        <w:autoSpaceDN w:val="0"/>
        <w:spacing w:after="0" w:line="240" w:lineRule="auto"/>
        <w:jc w:val="right"/>
        <w:rPr>
          <w:rFonts w:ascii="Times New Roman" w:hAnsi="Times New Roman"/>
          <w:sz w:val="24"/>
          <w:szCs w:val="24"/>
          <w:lang w:eastAsia="ru-RU"/>
        </w:rPr>
      </w:pPr>
      <w:r w:rsidRPr="006C07F4">
        <w:rPr>
          <w:rFonts w:ascii="Times New Roman" w:hAnsi="Times New Roman"/>
          <w:sz w:val="24"/>
          <w:szCs w:val="24"/>
          <w:lang w:eastAsia="ru-RU"/>
        </w:rPr>
        <w:t>к административному регламенту</w:t>
      </w:r>
    </w:p>
    <w:p w:rsidR="00081CBB" w:rsidRPr="006C07F4" w:rsidRDefault="00081CBB" w:rsidP="00F40576">
      <w:pPr>
        <w:widowControl w:val="0"/>
        <w:autoSpaceDE w:val="0"/>
        <w:autoSpaceDN w:val="0"/>
        <w:spacing w:after="0" w:line="240" w:lineRule="auto"/>
        <w:rPr>
          <w:rFonts w:cs="Calibri"/>
          <w:szCs w:val="20"/>
          <w:lang w:eastAsia="ru-RU"/>
        </w:rPr>
      </w:pP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r w:rsidRPr="006C07F4">
        <w:rPr>
          <w:rFonts w:ascii="Courier New" w:hAnsi="Courier New" w:cs="Courier New"/>
          <w:sz w:val="20"/>
          <w:szCs w:val="20"/>
          <w:lang w:eastAsia="ru-RU"/>
        </w:rPr>
        <w:t xml:space="preserve">                                               ____________________________</w:t>
      </w:r>
    </w:p>
    <w:p w:rsidR="00081CBB" w:rsidRPr="006C07F4" w:rsidRDefault="00081CBB" w:rsidP="00F40576">
      <w:pPr>
        <w:widowControl w:val="0"/>
        <w:autoSpaceDE w:val="0"/>
        <w:autoSpaceDN w:val="0"/>
        <w:spacing w:after="0" w:line="240" w:lineRule="auto"/>
        <w:jc w:val="both"/>
        <w:rPr>
          <w:rFonts w:ascii="Times New Roman" w:hAnsi="Times New Roman"/>
          <w:sz w:val="20"/>
          <w:szCs w:val="20"/>
          <w:lang w:eastAsia="ru-RU"/>
        </w:rPr>
      </w:pPr>
      <w:r w:rsidRPr="006C07F4">
        <w:rPr>
          <w:rFonts w:ascii="Courier New" w:hAnsi="Courier New" w:cs="Courier New"/>
          <w:sz w:val="20"/>
          <w:szCs w:val="20"/>
          <w:lang w:eastAsia="ru-RU"/>
        </w:rPr>
        <w:t xml:space="preserve">                                               </w:t>
      </w:r>
      <w:r w:rsidRPr="006C07F4">
        <w:rPr>
          <w:rFonts w:ascii="Times New Roman" w:hAnsi="Times New Roman"/>
          <w:sz w:val="20"/>
          <w:szCs w:val="20"/>
          <w:lang w:eastAsia="ru-RU"/>
        </w:rPr>
        <w:t>(контактные данные заявителя адрес, телефон)</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p>
    <w:p w:rsidR="00081CBB" w:rsidRPr="006C07F4" w:rsidRDefault="00081CBB" w:rsidP="00412456">
      <w:pPr>
        <w:widowControl w:val="0"/>
        <w:autoSpaceDE w:val="0"/>
        <w:autoSpaceDN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РЕШЕНИЕ</w:t>
      </w:r>
    </w:p>
    <w:p w:rsidR="00081CBB" w:rsidRPr="006C07F4" w:rsidRDefault="00081CBB" w:rsidP="007D6DD1">
      <w:pPr>
        <w:widowControl w:val="0"/>
        <w:autoSpaceDE w:val="0"/>
        <w:autoSpaceDN w:val="0"/>
        <w:spacing w:after="0" w:line="240" w:lineRule="auto"/>
        <w:jc w:val="center"/>
        <w:rPr>
          <w:rFonts w:ascii="Times New Roman" w:hAnsi="Times New Roman"/>
          <w:sz w:val="24"/>
          <w:szCs w:val="24"/>
          <w:lang w:eastAsia="ru-RU"/>
        </w:rPr>
      </w:pPr>
      <w:r w:rsidRPr="006C07F4">
        <w:rPr>
          <w:rFonts w:ascii="Times New Roman" w:hAnsi="Times New Roman"/>
          <w:sz w:val="24"/>
          <w:szCs w:val="24"/>
          <w:lang w:eastAsia="ru-RU"/>
        </w:rPr>
        <w:t>об отказе в предоставлении муниципальной услуги</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p>
    <w:p w:rsidR="00081CBB" w:rsidRPr="006C07F4" w:rsidRDefault="00081CBB" w:rsidP="00412456">
      <w:pPr>
        <w:widowControl w:val="0"/>
        <w:autoSpaceDE w:val="0"/>
        <w:autoSpaceDN w:val="0"/>
        <w:spacing w:after="0" w:line="240" w:lineRule="auto"/>
        <w:jc w:val="center"/>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412456">
      <w:pPr>
        <w:widowControl w:val="0"/>
        <w:autoSpaceDE w:val="0"/>
        <w:autoSpaceDN w:val="0"/>
        <w:spacing w:after="0" w:line="240" w:lineRule="auto"/>
        <w:jc w:val="center"/>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412456">
      <w:pPr>
        <w:widowControl w:val="0"/>
        <w:autoSpaceDE w:val="0"/>
        <w:autoSpaceDN w:val="0"/>
        <w:spacing w:after="0" w:line="240" w:lineRule="auto"/>
        <w:jc w:val="center"/>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412456">
      <w:pPr>
        <w:widowControl w:val="0"/>
        <w:autoSpaceDE w:val="0"/>
        <w:autoSpaceDN w:val="0"/>
        <w:spacing w:after="0" w:line="240" w:lineRule="auto"/>
        <w:jc w:val="center"/>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412456">
      <w:pPr>
        <w:widowControl w:val="0"/>
        <w:autoSpaceDE w:val="0"/>
        <w:autoSpaceDN w:val="0"/>
        <w:spacing w:after="0" w:line="240" w:lineRule="auto"/>
        <w:jc w:val="center"/>
        <w:rPr>
          <w:rFonts w:ascii="Courier New" w:hAnsi="Courier New" w:cs="Courier New"/>
          <w:sz w:val="20"/>
          <w:szCs w:val="20"/>
          <w:lang w:eastAsia="ru-RU"/>
        </w:rPr>
      </w:pPr>
      <w:r w:rsidRPr="006C07F4">
        <w:rPr>
          <w:rFonts w:ascii="Courier New" w:hAnsi="Courier New" w:cs="Courier New"/>
          <w:sz w:val="20"/>
          <w:szCs w:val="20"/>
          <w:lang w:eastAsia="ru-RU"/>
        </w:rPr>
        <w:t>___________________________________________________________________________</w:t>
      </w:r>
    </w:p>
    <w:p w:rsidR="00081CBB" w:rsidRPr="006C07F4" w:rsidRDefault="00081CBB" w:rsidP="00F40576">
      <w:pPr>
        <w:widowControl w:val="0"/>
        <w:autoSpaceDE w:val="0"/>
        <w:autoSpaceDN w:val="0"/>
        <w:spacing w:after="0" w:line="240" w:lineRule="auto"/>
        <w:jc w:val="both"/>
        <w:rPr>
          <w:rFonts w:ascii="Courier New" w:hAnsi="Courier New" w:cs="Courier New"/>
          <w:sz w:val="20"/>
          <w:szCs w:val="20"/>
          <w:lang w:eastAsia="ru-RU"/>
        </w:rPr>
      </w:pPr>
    </w:p>
    <w:p w:rsidR="00081CBB" w:rsidRPr="006C07F4" w:rsidRDefault="00081CBB" w:rsidP="00F40576">
      <w:pPr>
        <w:widowControl w:val="0"/>
        <w:autoSpaceDE w:val="0"/>
        <w:autoSpaceDN w:val="0"/>
        <w:spacing w:after="0" w:line="240" w:lineRule="auto"/>
        <w:jc w:val="both"/>
        <w:rPr>
          <w:rFonts w:ascii="Times New Roman" w:hAnsi="Times New Roman"/>
          <w:sz w:val="24"/>
          <w:szCs w:val="24"/>
          <w:lang w:eastAsia="ru-RU"/>
        </w:rPr>
      </w:pPr>
    </w:p>
    <w:p w:rsidR="00081CBB" w:rsidRPr="006C07F4" w:rsidRDefault="00081CBB" w:rsidP="00F40576">
      <w:pPr>
        <w:widowControl w:val="0"/>
        <w:autoSpaceDE w:val="0"/>
        <w:autoSpaceDN w:val="0"/>
        <w:spacing w:after="0" w:line="240" w:lineRule="auto"/>
        <w:jc w:val="both"/>
        <w:rPr>
          <w:rFonts w:ascii="Times New Roman" w:hAnsi="Times New Roman"/>
          <w:sz w:val="24"/>
          <w:szCs w:val="24"/>
          <w:lang w:eastAsia="ru-RU"/>
        </w:rPr>
      </w:pPr>
      <w:r w:rsidRPr="006C07F4">
        <w:rPr>
          <w:rFonts w:ascii="Times New Roman" w:hAnsi="Times New Roman"/>
          <w:sz w:val="24"/>
          <w:szCs w:val="24"/>
          <w:lang w:eastAsia="ru-RU"/>
        </w:rPr>
        <w:t xml:space="preserve">Глава Администрации                         </w:t>
      </w:r>
      <w:r w:rsidRPr="006C07F4">
        <w:rPr>
          <w:rFonts w:ascii="Times New Roman" w:hAnsi="Times New Roman"/>
          <w:sz w:val="24"/>
          <w:szCs w:val="24"/>
          <w:lang w:eastAsia="ru-RU"/>
        </w:rPr>
        <w:tab/>
      </w:r>
      <w:r w:rsidRPr="006C07F4">
        <w:rPr>
          <w:rFonts w:ascii="Times New Roman" w:hAnsi="Times New Roman"/>
          <w:sz w:val="24"/>
          <w:szCs w:val="24"/>
          <w:lang w:eastAsia="ru-RU"/>
        </w:rPr>
        <w:tab/>
      </w:r>
      <w:r w:rsidRPr="006C07F4">
        <w:rPr>
          <w:rFonts w:ascii="Times New Roman" w:hAnsi="Times New Roman"/>
          <w:sz w:val="24"/>
          <w:szCs w:val="24"/>
          <w:lang w:eastAsia="ru-RU"/>
        </w:rPr>
        <w:tab/>
      </w:r>
      <w:r w:rsidRPr="006C07F4">
        <w:rPr>
          <w:rFonts w:ascii="Times New Roman" w:hAnsi="Times New Roman"/>
          <w:sz w:val="24"/>
          <w:szCs w:val="24"/>
          <w:lang w:eastAsia="ru-RU"/>
        </w:rPr>
        <w:tab/>
        <w:t xml:space="preserve">   ____________________________</w:t>
      </w:r>
    </w:p>
    <w:p w:rsidR="00081CBB" w:rsidRPr="006C07F4" w:rsidRDefault="00081CBB" w:rsidP="00C9497F">
      <w:pPr>
        <w:jc w:val="right"/>
        <w:rPr>
          <w:rFonts w:ascii="Courier New" w:hAnsi="Courier New" w:cs="Courier New"/>
          <w:sz w:val="20"/>
          <w:szCs w:val="20"/>
          <w:lang w:eastAsia="ru-RU"/>
        </w:rPr>
      </w:pPr>
    </w:p>
    <w:sectPr w:rsidR="00081CBB" w:rsidRPr="006C07F4"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CBB" w:rsidRDefault="00081CBB">
      <w:pPr>
        <w:spacing w:after="0" w:line="240" w:lineRule="auto"/>
      </w:pPr>
      <w:r>
        <w:separator/>
      </w:r>
    </w:p>
  </w:endnote>
  <w:endnote w:type="continuationSeparator" w:id="0">
    <w:p w:rsidR="00081CBB" w:rsidRDefault="00081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auto"/>
    <w:notTrueType/>
    <w:pitch w:val="variable"/>
    <w:sig w:usb0="00000003" w:usb1="00000000" w:usb2="00000000" w:usb3="00000000" w:csb0="00000001"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BB" w:rsidRDefault="00081CBB">
    <w:pPr>
      <w:pStyle w:val="Footer"/>
      <w:jc w:val="center"/>
    </w:pPr>
  </w:p>
  <w:p w:rsidR="00081CBB" w:rsidRDefault="00081C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CBB" w:rsidRDefault="00081CBB">
      <w:pPr>
        <w:spacing w:after="0" w:line="240" w:lineRule="auto"/>
      </w:pPr>
      <w:r>
        <w:separator/>
      </w:r>
    </w:p>
  </w:footnote>
  <w:footnote w:type="continuationSeparator" w:id="0">
    <w:p w:rsidR="00081CBB" w:rsidRDefault="00081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BB" w:rsidRPr="00292D6B" w:rsidRDefault="00081CBB">
    <w:pPr>
      <w:pStyle w:val="Header"/>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29</w:t>
    </w:r>
    <w:r w:rsidRPr="00292D6B">
      <w:rPr>
        <w:rFonts w:ascii="Times New Roman" w:hAnsi="Times New Roman"/>
      </w:rPr>
      <w:fldChar w:fldCharType="end"/>
    </w:r>
  </w:p>
  <w:p w:rsidR="00081CBB" w:rsidRDefault="00081C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2074"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6">
    <w:nsid w:val="13C46D42"/>
    <w:multiLevelType w:val="multilevel"/>
    <w:tmpl w:val="B85A02B6"/>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C065505"/>
    <w:multiLevelType w:val="hybridMultilevel"/>
    <w:tmpl w:val="88C0CE34"/>
    <w:lvl w:ilvl="0" w:tplc="1EC0F8FC">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81CBB"/>
    <w:rsid w:val="0009036A"/>
    <w:rsid w:val="000B1FA2"/>
    <w:rsid w:val="000B4790"/>
    <w:rsid w:val="000D2E16"/>
    <w:rsid w:val="000E633A"/>
    <w:rsid w:val="001112FD"/>
    <w:rsid w:val="0011150B"/>
    <w:rsid w:val="0012243D"/>
    <w:rsid w:val="00124940"/>
    <w:rsid w:val="001252DA"/>
    <w:rsid w:val="00135E45"/>
    <w:rsid w:val="00142774"/>
    <w:rsid w:val="00151362"/>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1E42"/>
    <w:rsid w:val="00647EDB"/>
    <w:rsid w:val="00696E75"/>
    <w:rsid w:val="006C07F4"/>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B07AE"/>
    <w:rsid w:val="008B2999"/>
    <w:rsid w:val="008B29EB"/>
    <w:rsid w:val="008C0F48"/>
    <w:rsid w:val="008C12A3"/>
    <w:rsid w:val="008C31D4"/>
    <w:rsid w:val="008E1FDD"/>
    <w:rsid w:val="008E3D09"/>
    <w:rsid w:val="008E6947"/>
    <w:rsid w:val="008F2D12"/>
    <w:rsid w:val="0090274F"/>
    <w:rsid w:val="00902ACB"/>
    <w:rsid w:val="0090307D"/>
    <w:rsid w:val="00912CBB"/>
    <w:rsid w:val="009231C5"/>
    <w:rsid w:val="0092435E"/>
    <w:rsid w:val="009343F8"/>
    <w:rsid w:val="0093606B"/>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14244"/>
    <w:rsid w:val="00A2519B"/>
    <w:rsid w:val="00A254A5"/>
    <w:rsid w:val="00A3421D"/>
    <w:rsid w:val="00A40100"/>
    <w:rsid w:val="00A41315"/>
    <w:rsid w:val="00A47058"/>
    <w:rsid w:val="00A554AF"/>
    <w:rsid w:val="00A6036A"/>
    <w:rsid w:val="00A64B28"/>
    <w:rsid w:val="00A67235"/>
    <w:rsid w:val="00A72DB8"/>
    <w:rsid w:val="00A74A06"/>
    <w:rsid w:val="00A831AD"/>
    <w:rsid w:val="00A86AE7"/>
    <w:rsid w:val="00A91503"/>
    <w:rsid w:val="00A926EB"/>
    <w:rsid w:val="00AA38D2"/>
    <w:rsid w:val="00AA4954"/>
    <w:rsid w:val="00AD1098"/>
    <w:rsid w:val="00AD7250"/>
    <w:rsid w:val="00AE5BDB"/>
    <w:rsid w:val="00AF1787"/>
    <w:rsid w:val="00AF7269"/>
    <w:rsid w:val="00B009FF"/>
    <w:rsid w:val="00B25F3D"/>
    <w:rsid w:val="00B32179"/>
    <w:rsid w:val="00B4589F"/>
    <w:rsid w:val="00B53581"/>
    <w:rsid w:val="00B57BE4"/>
    <w:rsid w:val="00B66903"/>
    <w:rsid w:val="00BA2942"/>
    <w:rsid w:val="00BA5226"/>
    <w:rsid w:val="00BA5700"/>
    <w:rsid w:val="00BB436E"/>
    <w:rsid w:val="00BC0565"/>
    <w:rsid w:val="00BC1BA1"/>
    <w:rsid w:val="00BC6489"/>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31703"/>
    <w:rsid w:val="00D544B9"/>
    <w:rsid w:val="00D54DC7"/>
    <w:rsid w:val="00D6418D"/>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56"/>
    <w:pPr>
      <w:spacing w:after="200" w:line="276" w:lineRule="auto"/>
    </w:pPr>
    <w:rPr>
      <w:lang w:eastAsia="en-US"/>
    </w:rPr>
  </w:style>
  <w:style w:type="paragraph" w:styleId="Heading2">
    <w:name w:val="heading 2"/>
    <w:basedOn w:val="Normal"/>
    <w:next w:val="Normal"/>
    <w:link w:val="Heading2Char"/>
    <w:uiPriority w:val="99"/>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120B"/>
    <w:rPr>
      <w:rFonts w:ascii="Cambria" w:hAnsi="Cambria" w:cs="Times New Roman"/>
      <w:b/>
      <w:bCs/>
      <w:i/>
      <w:iCs/>
      <w:sz w:val="28"/>
      <w:szCs w:val="28"/>
      <w:lang w:eastAsia="ru-RU"/>
    </w:rPr>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4D120B"/>
    <w:pPr>
      <w:widowControl w:val="0"/>
      <w:autoSpaceDE w:val="0"/>
      <w:autoSpaceDN w:val="0"/>
      <w:adjustRightInd w:val="0"/>
    </w:pPr>
    <w:rPr>
      <w:rFonts w:eastAsia="Times New Roman" w:cs="Calibri"/>
    </w:rPr>
  </w:style>
  <w:style w:type="paragraph" w:customStyle="1" w:styleId="ConsPlusNormal">
    <w:name w:val="ConsPlusNormal"/>
    <w:uiPriority w:val="99"/>
    <w:rsid w:val="004D120B"/>
    <w:pPr>
      <w:widowControl w:val="0"/>
      <w:autoSpaceDE w:val="0"/>
      <w:autoSpaceDN w:val="0"/>
      <w:adjustRightInd w:val="0"/>
    </w:pPr>
    <w:rPr>
      <w:rFonts w:eastAsia="Times New Roman" w:cs="Calibri"/>
    </w:rPr>
  </w:style>
  <w:style w:type="character" w:styleId="Hyperlink">
    <w:name w:val="Hyperlink"/>
    <w:basedOn w:val="DefaultParagraphFont"/>
    <w:uiPriority w:val="99"/>
    <w:rsid w:val="004D120B"/>
    <w:rPr>
      <w:rFonts w:cs="Times New Roman"/>
      <w:color w:val="0000FF"/>
      <w:u w:val="single"/>
    </w:rPr>
  </w:style>
  <w:style w:type="paragraph" w:styleId="BalloonText">
    <w:name w:val="Balloon Text"/>
    <w:basedOn w:val="Normal"/>
    <w:link w:val="BalloonTextChar"/>
    <w:uiPriority w:val="99"/>
    <w:semiHidden/>
    <w:rsid w:val="004D120B"/>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4D120B"/>
    <w:rPr>
      <w:rFonts w:ascii="Tahom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pPr>
    <w:rPr>
      <w:rFonts w:ascii="Times New Roman" w:eastAsia="Times New Roman" w:hAnsi="Times New Roman"/>
      <w:b/>
      <w:bCs/>
      <w:sz w:val="24"/>
      <w:szCs w:val="24"/>
    </w:rPr>
  </w:style>
  <w:style w:type="paragraph" w:styleId="Header">
    <w:name w:val="header"/>
    <w:basedOn w:val="Normal"/>
    <w:link w:val="HeaderChar"/>
    <w:uiPriority w:val="99"/>
    <w:rsid w:val="004D120B"/>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locked/>
    <w:rsid w:val="004D120B"/>
    <w:rPr>
      <w:rFonts w:eastAsia="Times New Roman" w:cs="Times New Roman"/>
      <w:lang w:eastAsia="ru-RU"/>
    </w:rPr>
  </w:style>
  <w:style w:type="paragraph" w:styleId="Footer">
    <w:name w:val="footer"/>
    <w:basedOn w:val="Normal"/>
    <w:link w:val="FooterChar"/>
    <w:uiPriority w:val="99"/>
    <w:rsid w:val="004D120B"/>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locked/>
    <w:rsid w:val="004D120B"/>
    <w:rPr>
      <w:rFonts w:eastAsia="Times New Roman" w:cs="Times New Roman"/>
      <w:lang w:eastAsia="ru-RU"/>
    </w:rPr>
  </w:style>
  <w:style w:type="paragraph" w:styleId="NormalWeb">
    <w:name w:val="Normal (Web)"/>
    <w:basedOn w:val="Normal"/>
    <w:uiPriority w:val="99"/>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4D120B"/>
    <w:pPr>
      <w:ind w:left="720"/>
    </w:pPr>
    <w:rPr>
      <w:rFonts w:cs="Calibri"/>
      <w:lang w:eastAsia="ru-RU"/>
    </w:rPr>
  </w:style>
  <w:style w:type="character" w:styleId="Strong">
    <w:name w:val="Strong"/>
    <w:basedOn w:val="DefaultParagraphFont"/>
    <w:uiPriority w:val="99"/>
    <w:qFormat/>
    <w:rsid w:val="004D120B"/>
    <w:rPr>
      <w:rFonts w:cs="Times New Roman"/>
      <w:b/>
      <w:bCs/>
    </w:rPr>
  </w:style>
  <w:style w:type="character" w:styleId="CommentReference">
    <w:name w:val="annotation reference"/>
    <w:basedOn w:val="DefaultParagraphFont"/>
    <w:uiPriority w:val="99"/>
    <w:semiHidden/>
    <w:rsid w:val="004D120B"/>
    <w:rPr>
      <w:rFonts w:cs="Times New Roman"/>
      <w:sz w:val="16"/>
      <w:szCs w:val="16"/>
    </w:rPr>
  </w:style>
  <w:style w:type="paragraph" w:styleId="CommentText">
    <w:name w:val="annotation text"/>
    <w:basedOn w:val="Normal"/>
    <w:link w:val="CommentTextChar"/>
    <w:uiPriority w:val="99"/>
    <w:rsid w:val="004D120B"/>
    <w:pPr>
      <w:spacing w:line="240" w:lineRule="auto"/>
    </w:pPr>
    <w:rPr>
      <w:rFonts w:eastAsia="Times New Roman"/>
      <w:sz w:val="20"/>
      <w:szCs w:val="20"/>
      <w:lang w:eastAsia="ru-RU"/>
    </w:rPr>
  </w:style>
  <w:style w:type="character" w:customStyle="1" w:styleId="CommentTextChar">
    <w:name w:val="Comment Text Char"/>
    <w:basedOn w:val="DefaultParagraphFont"/>
    <w:link w:val="CommentText"/>
    <w:uiPriority w:val="99"/>
    <w:locked/>
    <w:rsid w:val="004D120B"/>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4D120B"/>
    <w:rPr>
      <w:b/>
      <w:bCs/>
    </w:rPr>
  </w:style>
  <w:style w:type="character" w:customStyle="1" w:styleId="CommentSubjectChar">
    <w:name w:val="Comment Subject Char"/>
    <w:basedOn w:val="CommentTextChar"/>
    <w:link w:val="CommentSubject"/>
    <w:uiPriority w:val="99"/>
    <w:semiHidden/>
    <w:locked/>
    <w:rsid w:val="004D120B"/>
    <w:rPr>
      <w:b/>
      <w:bCs/>
    </w:rPr>
  </w:style>
  <w:style w:type="paragraph" w:styleId="Title">
    <w:name w:val="Title"/>
    <w:basedOn w:val="Normal"/>
    <w:link w:val="TitleChar"/>
    <w:uiPriority w:val="99"/>
    <w:qFormat/>
    <w:rsid w:val="004D120B"/>
    <w:pPr>
      <w:spacing w:after="0" w:line="240" w:lineRule="auto"/>
      <w:jc w:val="center"/>
    </w:pPr>
    <w:rPr>
      <w:rFonts w:ascii="Times New Roman" w:eastAsia="Times New Roman" w:hAnsi="Times New Roman"/>
      <w:sz w:val="28"/>
      <w:szCs w:val="24"/>
      <w:lang w:eastAsia="ru-RU"/>
    </w:rPr>
  </w:style>
  <w:style w:type="character" w:customStyle="1" w:styleId="TitleChar">
    <w:name w:val="Title Char"/>
    <w:basedOn w:val="DefaultParagraphFont"/>
    <w:link w:val="Title"/>
    <w:uiPriority w:val="99"/>
    <w:locked/>
    <w:rsid w:val="004D120B"/>
    <w:rPr>
      <w:rFonts w:ascii="Times New Roman" w:hAnsi="Times New Roman" w:cs="Times New Roman"/>
      <w:sz w:val="24"/>
      <w:szCs w:val="24"/>
      <w:lang/>
    </w:rPr>
  </w:style>
  <w:style w:type="paragraph" w:customStyle="1" w:styleId="a">
    <w:name w:val="Название проектного документа"/>
    <w:basedOn w:val="Normal"/>
    <w:uiPriority w:val="99"/>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FootnoteText">
    <w:name w:val="footnote text"/>
    <w:basedOn w:val="Normal"/>
    <w:link w:val="FootnoteTextChar"/>
    <w:uiPriority w:val="99"/>
    <w:semiHidden/>
    <w:rsid w:val="00D544B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544B9"/>
    <w:rPr>
      <w:rFonts w:cs="Times New Roman"/>
      <w:sz w:val="20"/>
      <w:szCs w:val="20"/>
    </w:rPr>
  </w:style>
  <w:style w:type="character" w:styleId="FootnoteReference">
    <w:name w:val="footnote reference"/>
    <w:basedOn w:val="DefaultParagraphFont"/>
    <w:uiPriority w:val="99"/>
    <w:semiHidden/>
    <w:rsid w:val="00D544B9"/>
    <w:rPr>
      <w:rFonts w:cs="Times New Roman"/>
      <w:vertAlign w:val="superscript"/>
    </w:rPr>
  </w:style>
  <w:style w:type="paragraph" w:styleId="EndnoteText">
    <w:name w:val="endnote text"/>
    <w:basedOn w:val="Normal"/>
    <w:link w:val="EndnoteTextChar"/>
    <w:uiPriority w:val="99"/>
    <w:semiHidden/>
    <w:rsid w:val="004F52F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F52F9"/>
    <w:rPr>
      <w:rFonts w:cs="Times New Roman"/>
      <w:sz w:val="20"/>
      <w:szCs w:val="20"/>
    </w:rPr>
  </w:style>
  <w:style w:type="character" w:styleId="EndnoteReference">
    <w:name w:val="endnote reference"/>
    <w:basedOn w:val="DefaultParagraphFont"/>
    <w:uiPriority w:val="99"/>
    <w:semiHidden/>
    <w:rsid w:val="004F52F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59725458">
      <w:marLeft w:val="0"/>
      <w:marRight w:val="0"/>
      <w:marTop w:val="0"/>
      <w:marBottom w:val="0"/>
      <w:divBdr>
        <w:top w:val="none" w:sz="0" w:space="0" w:color="auto"/>
        <w:left w:val="none" w:sz="0" w:space="0" w:color="auto"/>
        <w:bottom w:val="none" w:sz="0" w:space="0" w:color="auto"/>
        <w:right w:val="none" w:sz="0" w:space="0" w:color="auto"/>
      </w:divBdr>
    </w:div>
    <w:div w:id="1959725459">
      <w:marLeft w:val="0"/>
      <w:marRight w:val="0"/>
      <w:marTop w:val="0"/>
      <w:marBottom w:val="0"/>
      <w:divBdr>
        <w:top w:val="none" w:sz="0" w:space="0" w:color="auto"/>
        <w:left w:val="none" w:sz="0" w:space="0" w:color="auto"/>
        <w:bottom w:val="none" w:sz="0" w:space="0" w:color="auto"/>
        <w:right w:val="none" w:sz="0" w:space="0" w:color="auto"/>
      </w:divBdr>
    </w:div>
    <w:div w:id="1959725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36</Pages>
  <Words>14066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Администрации муниципального образования</dc:title>
  <dc:subject/>
  <dc:creator>Михаил Алексеевич Кравцов</dc:creator>
  <cp:keywords/>
  <dc:description/>
  <cp:lastModifiedBy>oper</cp:lastModifiedBy>
  <cp:revision>3</cp:revision>
  <cp:lastPrinted>2022-02-07T09:06:00Z</cp:lastPrinted>
  <dcterms:created xsi:type="dcterms:W3CDTF">2023-12-18T08:10:00Z</dcterms:created>
  <dcterms:modified xsi:type="dcterms:W3CDTF">2023-12-18T08:11:00Z</dcterms:modified>
</cp:coreProperties>
</file>